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29336" w14:textId="16DAB072" w:rsidR="007865F1" w:rsidRPr="00945AED" w:rsidRDefault="007865F1">
      <w:r>
        <w:rPr>
          <w:rFonts w:hint="eastAsia"/>
        </w:rPr>
        <w:t>様式第</w:t>
      </w:r>
      <w:r>
        <w:t>1</w:t>
      </w:r>
      <w:r>
        <w:rPr>
          <w:rFonts w:hint="eastAsia"/>
        </w:rPr>
        <w:t>号</w:t>
      </w:r>
      <w:r>
        <w:t>(</w:t>
      </w:r>
      <w:r>
        <w:rPr>
          <w:rFonts w:hint="eastAsia"/>
        </w:rPr>
        <w:t>第</w:t>
      </w:r>
      <w:r>
        <w:t>7</w:t>
      </w:r>
      <w:r>
        <w:rPr>
          <w:rFonts w:hint="eastAsia"/>
        </w:rPr>
        <w:t>条の</w:t>
      </w:r>
      <w:r>
        <w:t>3</w:t>
      </w:r>
      <w:r>
        <w:rPr>
          <w:rFonts w:hint="eastAsia"/>
        </w:rPr>
        <w:t>関係</w:t>
      </w:r>
      <w:r>
        <w:t>)</w:t>
      </w:r>
      <w:r w:rsidR="00945AED">
        <w:rPr>
          <w:rFonts w:hint="eastAsia"/>
        </w:rPr>
        <w:t>（</w:t>
      </w:r>
      <w:r w:rsidR="009C7811">
        <w:rPr>
          <w:rFonts w:hint="eastAsia"/>
        </w:rPr>
        <w:t>令和</w:t>
      </w:r>
      <w:r w:rsidR="00877C1F">
        <w:rPr>
          <w:rFonts w:hint="eastAsia"/>
        </w:rPr>
        <w:t>６</w:t>
      </w:r>
      <w:r w:rsidR="00945AED">
        <w:rPr>
          <w:rFonts w:hint="eastAsia"/>
        </w:rPr>
        <w:t>.</w:t>
      </w:r>
      <w:r w:rsidR="004D4AC5">
        <w:rPr>
          <w:rFonts w:hint="eastAsia"/>
        </w:rPr>
        <w:t>４</w:t>
      </w:r>
      <w:r w:rsidR="00945AED">
        <w:rPr>
          <w:rFonts w:hint="eastAsia"/>
        </w:rPr>
        <w:t>改正）</w:t>
      </w:r>
    </w:p>
    <w:tbl>
      <w:tblPr>
        <w:tblW w:w="101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
        <w:gridCol w:w="223"/>
        <w:gridCol w:w="2009"/>
        <w:gridCol w:w="878"/>
        <w:gridCol w:w="475"/>
        <w:gridCol w:w="38"/>
        <w:gridCol w:w="515"/>
        <w:gridCol w:w="515"/>
        <w:gridCol w:w="515"/>
        <w:gridCol w:w="513"/>
        <w:gridCol w:w="15"/>
        <w:gridCol w:w="323"/>
        <w:gridCol w:w="177"/>
        <w:gridCol w:w="515"/>
        <w:gridCol w:w="325"/>
        <w:gridCol w:w="190"/>
        <w:gridCol w:w="513"/>
        <w:gridCol w:w="515"/>
        <w:gridCol w:w="160"/>
        <w:gridCol w:w="355"/>
        <w:gridCol w:w="515"/>
        <w:gridCol w:w="274"/>
        <w:gridCol w:w="250"/>
      </w:tblGrid>
      <w:tr w:rsidR="00C50228" w14:paraId="76FBF6E7" w14:textId="77777777" w:rsidTr="005F2A3E">
        <w:trPr>
          <w:trHeight w:val="458"/>
        </w:trPr>
        <w:tc>
          <w:tcPr>
            <w:tcW w:w="10109" w:type="dxa"/>
            <w:gridSpan w:val="23"/>
            <w:tcBorders>
              <w:top w:val="nil"/>
              <w:left w:val="nil"/>
              <w:bottom w:val="nil"/>
              <w:right w:val="nil"/>
            </w:tcBorders>
            <w:vAlign w:val="center"/>
          </w:tcPr>
          <w:p w14:paraId="7F76432C" w14:textId="77777777" w:rsidR="00C50228" w:rsidRDefault="00C50228" w:rsidP="00C50228">
            <w:pPr>
              <w:jc w:val="center"/>
            </w:pPr>
            <w:r>
              <w:rPr>
                <w:rFonts w:hint="eastAsia"/>
                <w:spacing w:val="105"/>
              </w:rPr>
              <w:t>再就職援助計</w:t>
            </w:r>
            <w:r>
              <w:rPr>
                <w:rFonts w:hint="eastAsia"/>
              </w:rPr>
              <w:t>画</w:t>
            </w:r>
          </w:p>
        </w:tc>
      </w:tr>
      <w:tr w:rsidR="007865F1" w14:paraId="0464241F" w14:textId="77777777" w:rsidTr="005F2A3E">
        <w:trPr>
          <w:trHeight w:hRule="exact" w:val="162"/>
        </w:trPr>
        <w:tc>
          <w:tcPr>
            <w:tcW w:w="10109" w:type="dxa"/>
            <w:gridSpan w:val="23"/>
            <w:tcBorders>
              <w:top w:val="nil"/>
              <w:left w:val="nil"/>
              <w:bottom w:val="nil"/>
              <w:right w:val="nil"/>
            </w:tcBorders>
            <w:vAlign w:val="center"/>
          </w:tcPr>
          <w:p w14:paraId="3B3BE8F0" w14:textId="77777777" w:rsidR="007865F1" w:rsidRDefault="007865F1">
            <w:pPr>
              <w:spacing w:line="240" w:lineRule="exact"/>
            </w:pPr>
            <w:r>
              <w:rPr>
                <w:rFonts w:hint="eastAsia"/>
              </w:rPr>
              <w:t xml:space="preserve">　</w:t>
            </w:r>
          </w:p>
        </w:tc>
      </w:tr>
      <w:tr w:rsidR="007865F1" w14:paraId="627D853D" w14:textId="77777777" w:rsidTr="00873C8E">
        <w:trPr>
          <w:cantSplit/>
          <w:trHeight w:val="494"/>
        </w:trPr>
        <w:tc>
          <w:tcPr>
            <w:tcW w:w="524" w:type="dxa"/>
            <w:gridSpan w:val="2"/>
            <w:tcBorders>
              <w:top w:val="nil"/>
              <w:left w:val="nil"/>
            </w:tcBorders>
            <w:vAlign w:val="center"/>
          </w:tcPr>
          <w:p w14:paraId="10CA6014" w14:textId="77777777" w:rsidR="007865F1" w:rsidRDefault="007865F1">
            <w:r>
              <w:rPr>
                <w:rFonts w:hint="eastAsia"/>
              </w:rPr>
              <w:t xml:space="preserve">　</w:t>
            </w:r>
          </w:p>
        </w:tc>
        <w:tc>
          <w:tcPr>
            <w:tcW w:w="2887" w:type="dxa"/>
            <w:gridSpan w:val="2"/>
            <w:vAlign w:val="center"/>
          </w:tcPr>
          <w:p w14:paraId="3ED49630" w14:textId="77777777" w:rsidR="007865F1" w:rsidRDefault="007865F1">
            <w:pPr>
              <w:jc w:val="distribute"/>
            </w:pPr>
            <w:r>
              <w:rPr>
                <w:rFonts w:hint="eastAsia"/>
              </w:rPr>
              <w:t>雇用保険適用事業所番号</w:t>
            </w:r>
          </w:p>
        </w:tc>
        <w:tc>
          <w:tcPr>
            <w:tcW w:w="513" w:type="dxa"/>
            <w:gridSpan w:val="2"/>
            <w:vAlign w:val="center"/>
          </w:tcPr>
          <w:p w14:paraId="7C928EBE" w14:textId="77777777" w:rsidR="007865F1" w:rsidRDefault="007865F1">
            <w:r>
              <w:rPr>
                <w:rFonts w:hint="eastAsia"/>
              </w:rPr>
              <w:t xml:space="preserve">　</w:t>
            </w:r>
          </w:p>
        </w:tc>
        <w:tc>
          <w:tcPr>
            <w:tcW w:w="515" w:type="dxa"/>
            <w:vAlign w:val="center"/>
          </w:tcPr>
          <w:p w14:paraId="1D7B1107" w14:textId="77777777" w:rsidR="007865F1" w:rsidRDefault="007865F1">
            <w:r>
              <w:rPr>
                <w:rFonts w:hint="eastAsia"/>
              </w:rPr>
              <w:t xml:space="preserve">　</w:t>
            </w:r>
          </w:p>
        </w:tc>
        <w:tc>
          <w:tcPr>
            <w:tcW w:w="515" w:type="dxa"/>
            <w:vAlign w:val="center"/>
          </w:tcPr>
          <w:p w14:paraId="1548F2B7" w14:textId="77777777" w:rsidR="007865F1" w:rsidRDefault="007865F1">
            <w:r>
              <w:rPr>
                <w:rFonts w:hint="eastAsia"/>
              </w:rPr>
              <w:t xml:space="preserve">　</w:t>
            </w:r>
          </w:p>
        </w:tc>
        <w:tc>
          <w:tcPr>
            <w:tcW w:w="515" w:type="dxa"/>
            <w:vAlign w:val="center"/>
          </w:tcPr>
          <w:p w14:paraId="2A9420A9" w14:textId="77777777" w:rsidR="007865F1" w:rsidRDefault="007865F1">
            <w:r>
              <w:rPr>
                <w:rFonts w:hint="eastAsia"/>
              </w:rPr>
              <w:t xml:space="preserve">　</w:t>
            </w:r>
          </w:p>
        </w:tc>
        <w:tc>
          <w:tcPr>
            <w:tcW w:w="513" w:type="dxa"/>
            <w:vAlign w:val="center"/>
          </w:tcPr>
          <w:p w14:paraId="0FB5C67E" w14:textId="77777777" w:rsidR="007865F1" w:rsidRDefault="007865F1">
            <w:pPr>
              <w:jc w:val="center"/>
            </w:pPr>
            <w:r>
              <w:rPr>
                <w:rFonts w:hint="eastAsia"/>
              </w:rPr>
              <w:t>―</w:t>
            </w:r>
          </w:p>
        </w:tc>
        <w:tc>
          <w:tcPr>
            <w:tcW w:w="515" w:type="dxa"/>
            <w:gridSpan w:val="3"/>
            <w:vAlign w:val="center"/>
          </w:tcPr>
          <w:p w14:paraId="4B8C941C" w14:textId="77777777" w:rsidR="007865F1" w:rsidRDefault="007865F1">
            <w:r>
              <w:rPr>
                <w:rFonts w:hint="eastAsia"/>
              </w:rPr>
              <w:t xml:space="preserve">　</w:t>
            </w:r>
          </w:p>
        </w:tc>
        <w:tc>
          <w:tcPr>
            <w:tcW w:w="515" w:type="dxa"/>
            <w:vAlign w:val="center"/>
          </w:tcPr>
          <w:p w14:paraId="6B1AC2D2" w14:textId="77777777" w:rsidR="007865F1" w:rsidRDefault="007865F1">
            <w:r>
              <w:rPr>
                <w:rFonts w:hint="eastAsia"/>
              </w:rPr>
              <w:t xml:space="preserve">　</w:t>
            </w:r>
          </w:p>
        </w:tc>
        <w:tc>
          <w:tcPr>
            <w:tcW w:w="515" w:type="dxa"/>
            <w:gridSpan w:val="2"/>
            <w:vAlign w:val="center"/>
          </w:tcPr>
          <w:p w14:paraId="7CB0EB85" w14:textId="77777777" w:rsidR="007865F1" w:rsidRDefault="007865F1">
            <w:r>
              <w:rPr>
                <w:rFonts w:hint="eastAsia"/>
              </w:rPr>
              <w:t xml:space="preserve">　</w:t>
            </w:r>
          </w:p>
        </w:tc>
        <w:tc>
          <w:tcPr>
            <w:tcW w:w="513" w:type="dxa"/>
            <w:vAlign w:val="center"/>
          </w:tcPr>
          <w:p w14:paraId="2A4849A0" w14:textId="77777777" w:rsidR="007865F1" w:rsidRDefault="007865F1">
            <w:r>
              <w:rPr>
                <w:rFonts w:hint="eastAsia"/>
              </w:rPr>
              <w:t xml:space="preserve">　</w:t>
            </w:r>
          </w:p>
        </w:tc>
        <w:tc>
          <w:tcPr>
            <w:tcW w:w="515" w:type="dxa"/>
            <w:vAlign w:val="center"/>
          </w:tcPr>
          <w:p w14:paraId="323D3FCA" w14:textId="77777777" w:rsidR="007865F1" w:rsidRDefault="007865F1">
            <w:r>
              <w:rPr>
                <w:rFonts w:hint="eastAsia"/>
              </w:rPr>
              <w:t xml:space="preserve">　</w:t>
            </w:r>
          </w:p>
        </w:tc>
        <w:tc>
          <w:tcPr>
            <w:tcW w:w="515" w:type="dxa"/>
            <w:gridSpan w:val="2"/>
            <w:vAlign w:val="center"/>
          </w:tcPr>
          <w:p w14:paraId="72C4F8DA" w14:textId="77777777" w:rsidR="007865F1" w:rsidRDefault="007865F1">
            <w:r>
              <w:rPr>
                <w:rFonts w:hint="eastAsia"/>
              </w:rPr>
              <w:t xml:space="preserve">　</w:t>
            </w:r>
          </w:p>
        </w:tc>
        <w:tc>
          <w:tcPr>
            <w:tcW w:w="515" w:type="dxa"/>
            <w:vAlign w:val="center"/>
          </w:tcPr>
          <w:p w14:paraId="098BC68C" w14:textId="77777777" w:rsidR="007865F1" w:rsidRDefault="007865F1">
            <w:pPr>
              <w:jc w:val="center"/>
            </w:pPr>
            <w:r>
              <w:rPr>
                <w:rFonts w:hint="eastAsia"/>
              </w:rPr>
              <w:t>―</w:t>
            </w:r>
          </w:p>
        </w:tc>
        <w:tc>
          <w:tcPr>
            <w:tcW w:w="524" w:type="dxa"/>
            <w:gridSpan w:val="2"/>
            <w:vAlign w:val="center"/>
          </w:tcPr>
          <w:p w14:paraId="524CAC5E" w14:textId="77777777" w:rsidR="007865F1" w:rsidRDefault="007865F1">
            <w:r>
              <w:rPr>
                <w:rFonts w:hint="eastAsia"/>
              </w:rPr>
              <w:t xml:space="preserve">　</w:t>
            </w:r>
          </w:p>
        </w:tc>
      </w:tr>
      <w:tr w:rsidR="007865F1" w14:paraId="5CDB61D7" w14:textId="77777777" w:rsidTr="005F2A3E">
        <w:trPr>
          <w:trHeight w:val="1844"/>
        </w:trPr>
        <w:tc>
          <w:tcPr>
            <w:tcW w:w="10109" w:type="dxa"/>
            <w:gridSpan w:val="23"/>
            <w:tcBorders>
              <w:bottom w:val="nil"/>
            </w:tcBorders>
            <w:vAlign w:val="center"/>
          </w:tcPr>
          <w:p w14:paraId="046D4F01" w14:textId="77777777" w:rsidR="007865F1" w:rsidRDefault="007865F1" w:rsidP="00597D30">
            <w:pPr>
              <w:spacing w:line="220" w:lineRule="exact"/>
            </w:pPr>
            <w:r>
              <w:rPr>
                <w:rFonts w:hint="eastAsia"/>
              </w:rPr>
              <w:t xml:space="preserve">　</w:t>
            </w:r>
            <w:r w:rsidR="00130540" w:rsidRPr="00130540">
              <w:rPr>
                <w:rFonts w:hint="eastAsia"/>
              </w:rPr>
              <w:t>労働施策の総合的な推進並びに労働者の雇用の安定及び職業生活の充実等に関する法律</w:t>
            </w:r>
            <w:r>
              <w:rPr>
                <w:rFonts w:hint="eastAsia"/>
              </w:rPr>
              <w:t>第</w:t>
            </w:r>
            <w:r>
              <w:t>24</w:t>
            </w:r>
            <w:r>
              <w:rPr>
                <w:rFonts w:hint="eastAsia"/>
              </w:rPr>
              <w:t>条第</w:t>
            </w:r>
            <w:r>
              <w:t>3</w:t>
            </w:r>
            <w:r>
              <w:rPr>
                <w:rFonts w:hint="eastAsia"/>
              </w:rPr>
              <w:t>項又は第</w:t>
            </w:r>
            <w:r>
              <w:t>25</w:t>
            </w:r>
            <w:r>
              <w:rPr>
                <w:rFonts w:hint="eastAsia"/>
              </w:rPr>
              <w:t>条第</w:t>
            </w:r>
            <w:r>
              <w:t>1</w:t>
            </w:r>
            <w:r>
              <w:rPr>
                <w:rFonts w:hint="eastAsia"/>
              </w:rPr>
              <w:t>項の規定に基づき、下記により、再就職援助計画の認定を申請します。</w:t>
            </w:r>
          </w:p>
          <w:p w14:paraId="707C84AB" w14:textId="5574C823" w:rsidR="007865F1" w:rsidRDefault="007865F1">
            <w:pPr>
              <w:spacing w:before="60"/>
            </w:pPr>
            <w:r>
              <w:rPr>
                <w:rFonts w:hint="eastAsia"/>
              </w:rPr>
              <w:t xml:space="preserve">　　</w:t>
            </w:r>
            <w:r w:rsidR="008E6099">
              <w:rPr>
                <w:rFonts w:hint="eastAsia"/>
              </w:rPr>
              <w:t>令和</w:t>
            </w:r>
            <w:r>
              <w:rPr>
                <w:rFonts w:hint="eastAsia"/>
              </w:rPr>
              <w:t xml:space="preserve">　　年　　月　　日</w:t>
            </w:r>
          </w:p>
          <w:p w14:paraId="73FA93DF" w14:textId="77777777" w:rsidR="007865F1" w:rsidRDefault="007865F1" w:rsidP="005F2A3E">
            <w:pPr>
              <w:ind w:right="735" w:firstLineChars="2800" w:firstLine="5880"/>
            </w:pPr>
            <w:r>
              <w:rPr>
                <w:rFonts w:hint="eastAsia"/>
              </w:rPr>
              <w:t>住所</w:t>
            </w:r>
          </w:p>
          <w:p w14:paraId="6F07C6AC" w14:textId="77777777" w:rsidR="007865F1" w:rsidRDefault="007865F1" w:rsidP="005F2A3E">
            <w:pPr>
              <w:ind w:right="840" w:firstLineChars="2300" w:firstLine="4830"/>
            </w:pPr>
            <w:r>
              <w:rPr>
                <w:rFonts w:hint="eastAsia"/>
              </w:rPr>
              <w:t>事業主</w:t>
            </w:r>
          </w:p>
          <w:p w14:paraId="185DADA5" w14:textId="77777777" w:rsidR="007865F1" w:rsidRDefault="007865F1" w:rsidP="005F2A3E">
            <w:pPr>
              <w:pStyle w:val="aa"/>
              <w:ind w:right="735" w:firstLineChars="2800" w:firstLine="5880"/>
              <w:jc w:val="both"/>
            </w:pPr>
            <w:r>
              <w:rPr>
                <w:rFonts w:hint="eastAsia"/>
              </w:rPr>
              <w:t>氏名</w:t>
            </w:r>
          </w:p>
        </w:tc>
      </w:tr>
      <w:tr w:rsidR="007865F1" w14:paraId="2D81C21B" w14:textId="77777777" w:rsidTr="00873C8E">
        <w:trPr>
          <w:trHeight w:val="764"/>
        </w:trPr>
        <w:tc>
          <w:tcPr>
            <w:tcW w:w="3886" w:type="dxa"/>
            <w:gridSpan w:val="5"/>
            <w:tcBorders>
              <w:top w:val="nil"/>
              <w:bottom w:val="nil"/>
              <w:right w:val="nil"/>
            </w:tcBorders>
            <w:vAlign w:val="center"/>
          </w:tcPr>
          <w:p w14:paraId="67455935" w14:textId="77777777" w:rsidR="007865F1" w:rsidRDefault="005F2A3E">
            <w:r>
              <w:rPr>
                <w:noProof/>
              </w:rPr>
              <mc:AlternateContent>
                <mc:Choice Requires="wpg">
                  <w:drawing>
                    <wp:anchor distT="0" distB="0" distL="114300" distR="114300" simplePos="0" relativeHeight="251661312" behindDoc="0" locked="0" layoutInCell="0" allowOverlap="1" wp14:anchorId="53E24AB0" wp14:editId="2B581DF3">
                      <wp:simplePos x="0" y="0"/>
                      <wp:positionH relativeFrom="column">
                        <wp:posOffset>2376805</wp:posOffset>
                      </wp:positionH>
                      <wp:positionV relativeFrom="paragraph">
                        <wp:posOffset>45085</wp:posOffset>
                      </wp:positionV>
                      <wp:extent cx="3952875" cy="419100"/>
                      <wp:effectExtent l="0" t="0" r="28575" b="190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2875" cy="419100"/>
                                <a:chOff x="4869" y="4708"/>
                                <a:chExt cx="5463" cy="720"/>
                              </a:xfrm>
                            </wpg:grpSpPr>
                            <wps:wsp>
                              <wps:cNvPr id="2" name="AutoShape 3"/>
                              <wps:cNvSpPr>
                                <a:spLocks/>
                              </wps:cNvSpPr>
                              <wps:spPr bwMode="auto">
                                <a:xfrm>
                                  <a:off x="4869" y="4708"/>
                                  <a:ext cx="60" cy="720"/>
                                </a:xfrm>
                                <a:prstGeom prst="leftBracket">
                                  <a:avLst>
                                    <a:gd name="adj" fmla="val 10000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10272" y="4708"/>
                                  <a:ext cx="60" cy="720"/>
                                </a:xfrm>
                                <a:prstGeom prst="leftBracket">
                                  <a:avLst>
                                    <a:gd name="adj" fmla="val 10000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775668" id="Group 2" o:spid="_x0000_s1026" style="position:absolute;left:0;text-align:left;margin-left:187.15pt;margin-top:3.55pt;width:311.25pt;height:33pt;z-index:251661312" coordorigin="4869,4708" coordsize="546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869;top:4708;width: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" strokeweight=".25pt">
                        <v:textbox inset="0,0,0,0"/>
                      </v:shape>
                      <v:shape id="AutoShape 4" o:spid="_x0000_s1028" type="#_x0000_t85" style="position:absolute;left:10272;top:4708;width:60;height:7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" strokeweight=".25pt">
                        <v:textbox inset="0,0,0,0"/>
                      </v:shape>
                    </v:group>
                  </w:pict>
                </mc:Fallback>
              </mc:AlternateContent>
            </w:r>
            <w:r w:rsidR="007865F1">
              <w:rPr>
                <w:rFonts w:hint="eastAsia"/>
              </w:rPr>
              <w:t xml:space="preserve">　</w:t>
            </w:r>
          </w:p>
        </w:tc>
        <w:tc>
          <w:tcPr>
            <w:tcW w:w="5973" w:type="dxa"/>
            <w:gridSpan w:val="17"/>
            <w:tcBorders>
              <w:top w:val="nil"/>
              <w:left w:val="nil"/>
              <w:bottom w:val="nil"/>
              <w:right w:val="nil"/>
            </w:tcBorders>
            <w:vAlign w:val="center"/>
          </w:tcPr>
          <w:p w14:paraId="6A7C39DE" w14:textId="620E2171" w:rsidR="007865F1" w:rsidRPr="00597D30" w:rsidRDefault="007865F1" w:rsidP="00597D30">
            <w:pPr>
              <w:spacing w:line="220" w:lineRule="exact"/>
              <w:rPr>
                <w:sz w:val="20"/>
                <w:szCs w:val="20"/>
              </w:rPr>
            </w:pPr>
            <w:r w:rsidRPr="00597D30">
              <w:rPr>
                <w:rFonts w:hint="eastAsia"/>
                <w:sz w:val="20"/>
                <w:szCs w:val="20"/>
              </w:rPr>
              <w:t>事業主が法人である場合には、主たる事業所の所在地、法人の名称及び代表者の氏名を記入すること。</w:t>
            </w:r>
          </w:p>
        </w:tc>
        <w:tc>
          <w:tcPr>
            <w:tcW w:w="250" w:type="dxa"/>
            <w:tcBorders>
              <w:top w:val="nil"/>
              <w:left w:val="nil"/>
              <w:bottom w:val="nil"/>
            </w:tcBorders>
            <w:vAlign w:val="center"/>
          </w:tcPr>
          <w:p w14:paraId="3AC4DDE7" w14:textId="77777777" w:rsidR="007865F1" w:rsidRDefault="007865F1">
            <w:r>
              <w:rPr>
                <w:rFonts w:hint="eastAsia"/>
              </w:rPr>
              <w:t xml:space="preserve">　</w:t>
            </w:r>
          </w:p>
        </w:tc>
      </w:tr>
      <w:tr w:rsidR="007865F1" w14:paraId="4B91330A" w14:textId="77777777" w:rsidTr="005F2A3E">
        <w:trPr>
          <w:trHeight w:val="892"/>
        </w:trPr>
        <w:tc>
          <w:tcPr>
            <w:tcW w:w="10109" w:type="dxa"/>
            <w:gridSpan w:val="23"/>
            <w:tcBorders>
              <w:top w:val="nil"/>
            </w:tcBorders>
            <w:vAlign w:val="center"/>
          </w:tcPr>
          <w:p w14:paraId="660061D2" w14:textId="77777777" w:rsidR="007865F1" w:rsidRDefault="007865F1" w:rsidP="00BB0E5A">
            <w:pPr>
              <w:spacing w:line="260" w:lineRule="exact"/>
            </w:pPr>
            <w:r>
              <w:rPr>
                <w:rFonts w:hint="eastAsia"/>
              </w:rPr>
              <w:t xml:space="preserve">　　　　</w:t>
            </w:r>
            <w:r w:rsidR="00E81AB9">
              <w:rPr>
                <w:rFonts w:hint="eastAsia"/>
              </w:rPr>
              <w:t xml:space="preserve">　　</w:t>
            </w:r>
            <w:r>
              <w:rPr>
                <w:rFonts w:hint="eastAsia"/>
              </w:rPr>
              <w:t>公共職業安定所長　殿</w:t>
            </w:r>
          </w:p>
          <w:p w14:paraId="37B5913A" w14:textId="77777777" w:rsidR="007865F1" w:rsidRDefault="007865F1" w:rsidP="00BB0E5A">
            <w:pPr>
              <w:spacing w:line="260" w:lineRule="exact"/>
              <w:jc w:val="center"/>
            </w:pPr>
            <w:r>
              <w:rPr>
                <w:rFonts w:hint="eastAsia"/>
              </w:rPr>
              <w:t>記</w:t>
            </w:r>
          </w:p>
        </w:tc>
      </w:tr>
      <w:tr w:rsidR="007865F1" w14:paraId="3F42D6F1" w14:textId="77777777" w:rsidTr="00873C8E">
        <w:trPr>
          <w:cantSplit/>
          <w:trHeight w:val="472"/>
        </w:trPr>
        <w:tc>
          <w:tcPr>
            <w:tcW w:w="301" w:type="dxa"/>
            <w:vAlign w:val="center"/>
          </w:tcPr>
          <w:p w14:paraId="1C5FDFBA" w14:textId="77777777" w:rsidR="007865F1" w:rsidRDefault="007865F1">
            <w:pPr>
              <w:jc w:val="center"/>
            </w:pPr>
            <w:r>
              <w:t>1</w:t>
            </w:r>
          </w:p>
        </w:tc>
        <w:tc>
          <w:tcPr>
            <w:tcW w:w="2232" w:type="dxa"/>
            <w:gridSpan w:val="2"/>
            <w:vAlign w:val="center"/>
          </w:tcPr>
          <w:p w14:paraId="251694ED" w14:textId="77777777" w:rsidR="007865F1" w:rsidRDefault="007865F1">
            <w:pPr>
              <w:jc w:val="distribute"/>
            </w:pPr>
            <w:r>
              <w:rPr>
                <w:rFonts w:hint="eastAsia"/>
              </w:rPr>
              <w:t>申請事業主の現状</w:t>
            </w:r>
          </w:p>
        </w:tc>
        <w:tc>
          <w:tcPr>
            <w:tcW w:w="3787" w:type="dxa"/>
            <w:gridSpan w:val="9"/>
            <w:vAlign w:val="center"/>
          </w:tcPr>
          <w:p w14:paraId="6E5BFDF8" w14:textId="77777777" w:rsidR="007865F1" w:rsidRDefault="007865F1">
            <w:r>
              <w:t>(1)</w:t>
            </w:r>
            <w:r>
              <w:rPr>
                <w:rFonts w:hint="eastAsia"/>
              </w:rPr>
              <w:t xml:space="preserve">　事業所数　　　　　　　</w:t>
            </w:r>
            <w:r w:rsidR="007C39CE">
              <w:rPr>
                <w:rFonts w:hint="eastAsia"/>
              </w:rPr>
              <w:t xml:space="preserve"> </w:t>
            </w:r>
            <w:r w:rsidR="007C39CE">
              <w:t xml:space="preserve"> </w:t>
            </w:r>
            <w:r>
              <w:rPr>
                <w:rFonts w:hint="eastAsia"/>
              </w:rPr>
              <w:t>ヵ所</w:t>
            </w:r>
          </w:p>
        </w:tc>
        <w:tc>
          <w:tcPr>
            <w:tcW w:w="3789" w:type="dxa"/>
            <w:gridSpan w:val="11"/>
            <w:vAlign w:val="center"/>
          </w:tcPr>
          <w:p w14:paraId="5A2B03EF" w14:textId="77777777" w:rsidR="007865F1" w:rsidRDefault="007865F1">
            <w:r>
              <w:t>(2)</w:t>
            </w:r>
            <w:r>
              <w:rPr>
                <w:rFonts w:hint="eastAsia"/>
              </w:rPr>
              <w:t xml:space="preserve">　常時雇用する労働者数　　</w:t>
            </w:r>
            <w:r w:rsidR="007C39CE">
              <w:rPr>
                <w:rFonts w:hint="eastAsia"/>
              </w:rPr>
              <w:t xml:space="preserve">  </w:t>
            </w:r>
            <w:r w:rsidR="007C39CE">
              <w:t xml:space="preserve"> </w:t>
            </w:r>
            <w:r>
              <w:rPr>
                <w:rFonts w:hint="eastAsia"/>
              </w:rPr>
              <w:t>人</w:t>
            </w:r>
          </w:p>
        </w:tc>
      </w:tr>
      <w:tr w:rsidR="007865F1" w14:paraId="63C383FB" w14:textId="77777777" w:rsidTr="00873C8E">
        <w:trPr>
          <w:cantSplit/>
          <w:trHeight w:val="463"/>
        </w:trPr>
        <w:tc>
          <w:tcPr>
            <w:tcW w:w="301" w:type="dxa"/>
            <w:vMerge w:val="restart"/>
            <w:vAlign w:val="center"/>
          </w:tcPr>
          <w:p w14:paraId="023CC3B5" w14:textId="77777777" w:rsidR="007865F1" w:rsidRDefault="007865F1">
            <w:pPr>
              <w:jc w:val="center"/>
            </w:pPr>
            <w:r>
              <w:t>2</w:t>
            </w:r>
          </w:p>
        </w:tc>
        <w:tc>
          <w:tcPr>
            <w:tcW w:w="2232" w:type="dxa"/>
            <w:gridSpan w:val="2"/>
            <w:vMerge w:val="restart"/>
            <w:vAlign w:val="center"/>
          </w:tcPr>
          <w:p w14:paraId="702C964C" w14:textId="77777777" w:rsidR="007C39CE" w:rsidRDefault="007865F1" w:rsidP="005F2A3E">
            <w:pPr>
              <w:spacing w:line="220" w:lineRule="exact"/>
              <w:jc w:val="distribute"/>
            </w:pPr>
            <w:r>
              <w:rPr>
                <w:rFonts w:hint="eastAsia"/>
                <w:spacing w:val="20"/>
              </w:rPr>
              <w:t>再就職援助計</w:t>
            </w:r>
            <w:r>
              <w:rPr>
                <w:rFonts w:hint="eastAsia"/>
              </w:rPr>
              <w:t>画</w:t>
            </w:r>
            <w:r>
              <w:rPr>
                <w:rFonts w:hint="eastAsia"/>
                <w:spacing w:val="80"/>
              </w:rPr>
              <w:t>を作成す</w:t>
            </w:r>
            <w:r>
              <w:rPr>
                <w:rFonts w:hint="eastAsia"/>
              </w:rPr>
              <w:t>る</w:t>
            </w:r>
          </w:p>
          <w:p w14:paraId="798ECD81" w14:textId="77777777" w:rsidR="007865F1" w:rsidRDefault="007865F1" w:rsidP="005F2A3E">
            <w:pPr>
              <w:spacing w:line="220" w:lineRule="exact"/>
              <w:jc w:val="distribute"/>
            </w:pPr>
            <w:r>
              <w:rPr>
                <w:rFonts w:hint="eastAsia"/>
              </w:rPr>
              <w:t>事業所の現状</w:t>
            </w:r>
          </w:p>
        </w:tc>
        <w:tc>
          <w:tcPr>
            <w:tcW w:w="3787" w:type="dxa"/>
            <w:gridSpan w:val="9"/>
            <w:vAlign w:val="center"/>
          </w:tcPr>
          <w:p w14:paraId="766ED45B" w14:textId="77777777" w:rsidR="007865F1" w:rsidRDefault="007865F1" w:rsidP="00597D30">
            <w:pPr>
              <w:spacing w:line="200" w:lineRule="exact"/>
            </w:pPr>
            <w:r>
              <w:t>(1)</w:t>
            </w:r>
            <w:r>
              <w:rPr>
                <w:rFonts w:hint="eastAsia"/>
              </w:rPr>
              <w:t xml:space="preserve">　名称</w:t>
            </w:r>
          </w:p>
        </w:tc>
        <w:tc>
          <w:tcPr>
            <w:tcW w:w="3789" w:type="dxa"/>
            <w:gridSpan w:val="11"/>
            <w:vAlign w:val="center"/>
          </w:tcPr>
          <w:p w14:paraId="14D5A910" w14:textId="77777777" w:rsidR="007865F1" w:rsidRDefault="007865F1">
            <w:r>
              <w:t>(4)</w:t>
            </w:r>
            <w:r>
              <w:rPr>
                <w:rFonts w:hint="eastAsia"/>
              </w:rPr>
              <w:t xml:space="preserve">　事業の種類</w:t>
            </w:r>
          </w:p>
        </w:tc>
      </w:tr>
      <w:tr w:rsidR="007865F1" w14:paraId="37D9D999" w14:textId="77777777" w:rsidTr="00873C8E">
        <w:trPr>
          <w:cantSplit/>
          <w:trHeight w:val="825"/>
        </w:trPr>
        <w:tc>
          <w:tcPr>
            <w:tcW w:w="301" w:type="dxa"/>
            <w:vMerge/>
            <w:vAlign w:val="center"/>
          </w:tcPr>
          <w:p w14:paraId="5EAB24B9" w14:textId="77777777" w:rsidR="007865F1" w:rsidRDefault="007865F1">
            <w:pPr>
              <w:jc w:val="center"/>
            </w:pPr>
          </w:p>
        </w:tc>
        <w:tc>
          <w:tcPr>
            <w:tcW w:w="2232" w:type="dxa"/>
            <w:gridSpan w:val="2"/>
            <w:vMerge/>
            <w:vAlign w:val="center"/>
          </w:tcPr>
          <w:p w14:paraId="66ACC6AA" w14:textId="77777777" w:rsidR="007865F1" w:rsidRDefault="007865F1" w:rsidP="000A50B0">
            <w:pPr>
              <w:spacing w:line="200" w:lineRule="exact"/>
            </w:pPr>
          </w:p>
        </w:tc>
        <w:tc>
          <w:tcPr>
            <w:tcW w:w="3787" w:type="dxa"/>
            <w:gridSpan w:val="9"/>
            <w:vAlign w:val="center"/>
          </w:tcPr>
          <w:p w14:paraId="0D4E5276" w14:textId="77777777" w:rsidR="007865F1" w:rsidRDefault="007865F1" w:rsidP="000A50B0">
            <w:pPr>
              <w:spacing w:line="200" w:lineRule="exact"/>
            </w:pPr>
            <w:r>
              <w:t>(2)</w:t>
            </w:r>
            <w:r>
              <w:rPr>
                <w:rFonts w:hint="eastAsia"/>
              </w:rPr>
              <w:t xml:space="preserve">　所在地</w:t>
            </w:r>
          </w:p>
          <w:p w14:paraId="10BE1F29" w14:textId="77777777" w:rsidR="007865F1" w:rsidRDefault="007865F1" w:rsidP="000A50B0">
            <w:pPr>
              <w:spacing w:line="200" w:lineRule="exact"/>
            </w:pPr>
          </w:p>
        </w:tc>
        <w:tc>
          <w:tcPr>
            <w:tcW w:w="3789" w:type="dxa"/>
            <w:gridSpan w:val="11"/>
            <w:vAlign w:val="center"/>
          </w:tcPr>
          <w:p w14:paraId="68BE1466" w14:textId="77777777" w:rsidR="00597D30" w:rsidRDefault="007865F1" w:rsidP="005F2A3E">
            <w:pPr>
              <w:spacing w:line="220" w:lineRule="exact"/>
            </w:pPr>
            <w:r>
              <w:t>(5)</w:t>
            </w:r>
            <w:r>
              <w:rPr>
                <w:rFonts w:hint="eastAsia"/>
              </w:rPr>
              <w:t xml:space="preserve">　再就職援助担当者</w:t>
            </w:r>
          </w:p>
          <w:p w14:paraId="5F218936" w14:textId="77777777" w:rsidR="005F2A3E" w:rsidRDefault="005F2A3E" w:rsidP="005F2A3E">
            <w:pPr>
              <w:spacing w:line="220" w:lineRule="exact"/>
            </w:pPr>
          </w:p>
          <w:p w14:paraId="2499B5A2" w14:textId="77777777" w:rsidR="007865F1" w:rsidRDefault="007865F1" w:rsidP="005F2A3E">
            <w:pPr>
              <w:spacing w:line="220" w:lineRule="exact"/>
            </w:pPr>
            <w:r>
              <w:rPr>
                <w:rFonts w:hint="eastAsia"/>
              </w:rPr>
              <w:t xml:space="preserve">役職　　　　</w:t>
            </w:r>
            <w:r w:rsidR="005F2A3E">
              <w:rPr>
                <w:rFonts w:hint="eastAsia"/>
              </w:rPr>
              <w:t xml:space="preserve"> </w:t>
            </w:r>
            <w:r>
              <w:rPr>
                <w:rFonts w:hint="eastAsia"/>
              </w:rPr>
              <w:t>氏名</w:t>
            </w:r>
          </w:p>
        </w:tc>
      </w:tr>
      <w:tr w:rsidR="007865F1" w14:paraId="5FF9A7F8" w14:textId="77777777" w:rsidTr="00873C8E">
        <w:trPr>
          <w:cantSplit/>
          <w:trHeight w:val="463"/>
        </w:trPr>
        <w:tc>
          <w:tcPr>
            <w:tcW w:w="301" w:type="dxa"/>
            <w:vMerge/>
            <w:vAlign w:val="center"/>
          </w:tcPr>
          <w:p w14:paraId="3B7DA2F1" w14:textId="77777777" w:rsidR="007865F1" w:rsidRDefault="007865F1">
            <w:pPr>
              <w:jc w:val="center"/>
            </w:pPr>
          </w:p>
        </w:tc>
        <w:tc>
          <w:tcPr>
            <w:tcW w:w="2232" w:type="dxa"/>
            <w:gridSpan w:val="2"/>
            <w:vMerge/>
            <w:vAlign w:val="center"/>
          </w:tcPr>
          <w:p w14:paraId="5DE0C1A7" w14:textId="77777777" w:rsidR="007865F1" w:rsidRDefault="007865F1"/>
        </w:tc>
        <w:tc>
          <w:tcPr>
            <w:tcW w:w="3787" w:type="dxa"/>
            <w:gridSpan w:val="9"/>
            <w:vAlign w:val="center"/>
          </w:tcPr>
          <w:p w14:paraId="12721629" w14:textId="77777777" w:rsidR="007865F1" w:rsidRDefault="007865F1">
            <w:r>
              <w:t>(3)</w:t>
            </w:r>
            <w:r>
              <w:rPr>
                <w:rFonts w:hint="eastAsia"/>
              </w:rPr>
              <w:t xml:space="preserve">　連絡先</w:t>
            </w:r>
          </w:p>
        </w:tc>
        <w:tc>
          <w:tcPr>
            <w:tcW w:w="3789" w:type="dxa"/>
            <w:gridSpan w:val="11"/>
            <w:vAlign w:val="center"/>
          </w:tcPr>
          <w:p w14:paraId="3DC8EB5A" w14:textId="77777777" w:rsidR="007865F1" w:rsidRDefault="007865F1">
            <w:r>
              <w:t>(6)</w:t>
            </w:r>
            <w:r>
              <w:rPr>
                <w:rFonts w:hint="eastAsia"/>
              </w:rPr>
              <w:t xml:space="preserve">　常時雇用する労働者数　　</w:t>
            </w:r>
            <w:r w:rsidR="007C39CE">
              <w:rPr>
                <w:rFonts w:hint="eastAsia"/>
              </w:rPr>
              <w:t xml:space="preserve"> </w:t>
            </w:r>
            <w:r w:rsidR="007C39CE">
              <w:t xml:space="preserve">  </w:t>
            </w:r>
            <w:r>
              <w:rPr>
                <w:rFonts w:hint="eastAsia"/>
              </w:rPr>
              <w:t>人</w:t>
            </w:r>
          </w:p>
        </w:tc>
      </w:tr>
      <w:tr w:rsidR="007865F1" w14:paraId="14AA52C7" w14:textId="77777777" w:rsidTr="00873C8E">
        <w:trPr>
          <w:trHeight w:val="1028"/>
        </w:trPr>
        <w:tc>
          <w:tcPr>
            <w:tcW w:w="301" w:type="dxa"/>
            <w:vAlign w:val="center"/>
          </w:tcPr>
          <w:p w14:paraId="07ADD1DA" w14:textId="77777777" w:rsidR="007865F1" w:rsidRDefault="007865F1">
            <w:pPr>
              <w:jc w:val="center"/>
            </w:pPr>
            <w:r>
              <w:t>3</w:t>
            </w:r>
          </w:p>
        </w:tc>
        <w:tc>
          <w:tcPr>
            <w:tcW w:w="2232" w:type="dxa"/>
            <w:gridSpan w:val="2"/>
            <w:vAlign w:val="center"/>
          </w:tcPr>
          <w:p w14:paraId="32585C3B" w14:textId="77777777" w:rsidR="007C39CE" w:rsidRDefault="007865F1" w:rsidP="005F2A3E">
            <w:pPr>
              <w:spacing w:line="220" w:lineRule="exact"/>
              <w:jc w:val="distribute"/>
            </w:pPr>
            <w:r>
              <w:rPr>
                <w:rFonts w:hint="eastAsia"/>
                <w:spacing w:val="20"/>
              </w:rPr>
              <w:t>再就職援助計</w:t>
            </w:r>
            <w:r>
              <w:rPr>
                <w:rFonts w:hint="eastAsia"/>
              </w:rPr>
              <w:t>画</w:t>
            </w:r>
          </w:p>
          <w:p w14:paraId="02D71A94" w14:textId="77777777" w:rsidR="007865F1" w:rsidRDefault="007865F1" w:rsidP="005F2A3E">
            <w:pPr>
              <w:spacing w:line="220" w:lineRule="exact"/>
              <w:jc w:val="distribute"/>
            </w:pPr>
            <w:r>
              <w:rPr>
                <w:rFonts w:hint="eastAsia"/>
              </w:rPr>
              <w:t>作成に至る経緯</w:t>
            </w:r>
          </w:p>
        </w:tc>
        <w:tc>
          <w:tcPr>
            <w:tcW w:w="7576" w:type="dxa"/>
            <w:gridSpan w:val="20"/>
            <w:vAlign w:val="center"/>
          </w:tcPr>
          <w:p w14:paraId="11235CC3" w14:textId="77777777" w:rsidR="007865F1" w:rsidRDefault="007865F1">
            <w:r>
              <w:rPr>
                <w:rFonts w:hint="eastAsia"/>
              </w:rPr>
              <w:t xml:space="preserve">　</w:t>
            </w:r>
          </w:p>
        </w:tc>
      </w:tr>
      <w:tr w:rsidR="007865F1" w14:paraId="354F0312" w14:textId="77777777" w:rsidTr="00873C8E">
        <w:trPr>
          <w:trHeight w:val="825"/>
        </w:trPr>
        <w:tc>
          <w:tcPr>
            <w:tcW w:w="301" w:type="dxa"/>
            <w:vAlign w:val="center"/>
          </w:tcPr>
          <w:p w14:paraId="65364DAB" w14:textId="77777777" w:rsidR="007865F1" w:rsidRDefault="007865F1">
            <w:pPr>
              <w:jc w:val="center"/>
            </w:pPr>
            <w:r>
              <w:t>4</w:t>
            </w:r>
          </w:p>
        </w:tc>
        <w:tc>
          <w:tcPr>
            <w:tcW w:w="2232" w:type="dxa"/>
            <w:gridSpan w:val="2"/>
            <w:vAlign w:val="center"/>
          </w:tcPr>
          <w:p w14:paraId="6F4E8DDB" w14:textId="77777777" w:rsidR="007865F1" w:rsidRDefault="007865F1">
            <w:pPr>
              <w:jc w:val="distribute"/>
            </w:pPr>
            <w:r>
              <w:rPr>
                <w:rFonts w:hint="eastAsia"/>
              </w:rPr>
              <w:t>計画対象労働者等</w:t>
            </w:r>
          </w:p>
        </w:tc>
        <w:tc>
          <w:tcPr>
            <w:tcW w:w="7576" w:type="dxa"/>
            <w:gridSpan w:val="20"/>
            <w:vAlign w:val="center"/>
          </w:tcPr>
          <w:p w14:paraId="33A50A9D" w14:textId="77777777" w:rsidR="007865F1" w:rsidRDefault="007865F1" w:rsidP="007C39CE">
            <w:pPr>
              <w:spacing w:line="280" w:lineRule="exact"/>
            </w:pPr>
            <w:r>
              <w:t>(1)</w:t>
            </w:r>
            <w:r>
              <w:rPr>
                <w:rFonts w:hint="eastAsia"/>
              </w:rPr>
              <w:t xml:space="preserve">　計画対象労働者</w:t>
            </w:r>
            <w:r>
              <w:t>(</w:t>
            </w:r>
            <w:r>
              <w:rPr>
                <w:rFonts w:hint="eastAsia"/>
              </w:rPr>
              <w:t>離職を余儀なくされる者</w:t>
            </w:r>
            <w:r>
              <w:t>)</w:t>
            </w:r>
            <w:r>
              <w:rPr>
                <w:rFonts w:hint="eastAsia"/>
              </w:rPr>
              <w:t xml:space="preserve">　　　　　　　　人</w:t>
            </w:r>
          </w:p>
          <w:p w14:paraId="5D94ECD8" w14:textId="77777777" w:rsidR="007865F1" w:rsidRDefault="007865F1" w:rsidP="007C39CE">
            <w:pPr>
              <w:spacing w:line="280" w:lineRule="exact"/>
            </w:pPr>
            <w:r>
              <w:t>(2)</w:t>
            </w:r>
            <w:r>
              <w:rPr>
                <w:rFonts w:hint="eastAsia"/>
              </w:rPr>
              <w:t xml:space="preserve">　</w:t>
            </w:r>
            <w:r>
              <w:rPr>
                <w:rFonts w:hint="eastAsia"/>
                <w:spacing w:val="105"/>
              </w:rPr>
              <w:t>計画期</w:t>
            </w:r>
            <w:r>
              <w:rPr>
                <w:rFonts w:hint="eastAsia"/>
              </w:rPr>
              <w:t>間　　　年　　月　　日　～　　　年　　月　　日</w:t>
            </w:r>
          </w:p>
        </w:tc>
      </w:tr>
      <w:tr w:rsidR="007865F1" w14:paraId="285EAABD" w14:textId="77777777" w:rsidTr="00873C8E">
        <w:trPr>
          <w:cantSplit/>
          <w:trHeight w:val="510"/>
        </w:trPr>
        <w:tc>
          <w:tcPr>
            <w:tcW w:w="301" w:type="dxa"/>
            <w:vMerge w:val="restart"/>
            <w:vAlign w:val="center"/>
          </w:tcPr>
          <w:p w14:paraId="333592E5" w14:textId="77777777" w:rsidR="007865F1" w:rsidRDefault="007865F1">
            <w:pPr>
              <w:jc w:val="center"/>
            </w:pPr>
            <w:r>
              <w:t>5</w:t>
            </w:r>
          </w:p>
        </w:tc>
        <w:tc>
          <w:tcPr>
            <w:tcW w:w="2232" w:type="dxa"/>
            <w:gridSpan w:val="2"/>
            <w:vMerge w:val="restart"/>
            <w:vAlign w:val="center"/>
          </w:tcPr>
          <w:p w14:paraId="29512E5D" w14:textId="77777777" w:rsidR="007C39CE" w:rsidRDefault="007865F1" w:rsidP="005F2A3E">
            <w:pPr>
              <w:spacing w:line="220" w:lineRule="exact"/>
              <w:jc w:val="distribute"/>
            </w:pPr>
            <w:r>
              <w:rPr>
                <w:rFonts w:hint="eastAsia"/>
                <w:spacing w:val="40"/>
              </w:rPr>
              <w:t>再就職援助</w:t>
            </w:r>
            <w:r>
              <w:rPr>
                <w:rFonts w:hint="eastAsia"/>
              </w:rPr>
              <w:t>の</w:t>
            </w:r>
          </w:p>
          <w:p w14:paraId="2A6C7117" w14:textId="77777777" w:rsidR="007865F1" w:rsidRDefault="007865F1" w:rsidP="005F2A3E">
            <w:pPr>
              <w:spacing w:line="220" w:lineRule="exact"/>
              <w:jc w:val="distribute"/>
            </w:pPr>
            <w:r>
              <w:rPr>
                <w:rFonts w:hint="eastAsia"/>
              </w:rPr>
              <w:t>ための措置</w:t>
            </w:r>
          </w:p>
        </w:tc>
        <w:tc>
          <w:tcPr>
            <w:tcW w:w="3464" w:type="dxa"/>
            <w:gridSpan w:val="8"/>
            <w:vMerge w:val="restart"/>
            <w:tcBorders>
              <w:right w:val="nil"/>
            </w:tcBorders>
            <w:vAlign w:val="center"/>
          </w:tcPr>
          <w:p w14:paraId="1D3B47E3" w14:textId="77777777" w:rsidR="007865F1" w:rsidRDefault="007865F1">
            <w:r>
              <w:rPr>
                <w:rFonts w:hint="eastAsia"/>
              </w:rPr>
              <w:t xml:space="preserve">　</w:t>
            </w:r>
          </w:p>
        </w:tc>
        <w:tc>
          <w:tcPr>
            <w:tcW w:w="3862" w:type="dxa"/>
            <w:gridSpan w:val="11"/>
            <w:tcBorders>
              <w:left w:val="nil"/>
              <w:bottom w:val="dashed" w:sz="4" w:space="0" w:color="auto"/>
              <w:right w:val="nil"/>
            </w:tcBorders>
            <w:vAlign w:val="center"/>
          </w:tcPr>
          <w:p w14:paraId="0641A2B7" w14:textId="77777777" w:rsidR="007865F1" w:rsidRDefault="007865F1">
            <w:r>
              <w:rPr>
                <w:rFonts w:hint="eastAsia"/>
              </w:rPr>
              <w:t xml:space="preserve">　</w:t>
            </w:r>
          </w:p>
        </w:tc>
        <w:tc>
          <w:tcPr>
            <w:tcW w:w="250" w:type="dxa"/>
            <w:vMerge w:val="restart"/>
            <w:tcBorders>
              <w:left w:val="nil"/>
            </w:tcBorders>
            <w:vAlign w:val="center"/>
          </w:tcPr>
          <w:p w14:paraId="1F0BF264" w14:textId="77777777" w:rsidR="007865F1" w:rsidRDefault="007865F1">
            <w:r>
              <w:rPr>
                <w:rFonts w:hint="eastAsia"/>
              </w:rPr>
              <w:t xml:space="preserve">　</w:t>
            </w:r>
          </w:p>
        </w:tc>
      </w:tr>
      <w:tr w:rsidR="007865F1" w14:paraId="3416DC8F" w14:textId="77777777" w:rsidTr="00873C8E">
        <w:trPr>
          <w:cantSplit/>
          <w:trHeight w:val="450"/>
        </w:trPr>
        <w:tc>
          <w:tcPr>
            <w:tcW w:w="301" w:type="dxa"/>
            <w:vMerge/>
            <w:vAlign w:val="center"/>
          </w:tcPr>
          <w:p w14:paraId="52C8E848" w14:textId="77777777" w:rsidR="007865F1" w:rsidRDefault="007865F1">
            <w:pPr>
              <w:jc w:val="center"/>
            </w:pPr>
          </w:p>
        </w:tc>
        <w:tc>
          <w:tcPr>
            <w:tcW w:w="2232" w:type="dxa"/>
            <w:gridSpan w:val="2"/>
            <w:vMerge/>
            <w:vAlign w:val="center"/>
          </w:tcPr>
          <w:p w14:paraId="0083E0E9" w14:textId="77777777" w:rsidR="007865F1" w:rsidRDefault="007865F1"/>
        </w:tc>
        <w:tc>
          <w:tcPr>
            <w:tcW w:w="3464" w:type="dxa"/>
            <w:gridSpan w:val="8"/>
            <w:vMerge/>
            <w:tcBorders>
              <w:right w:val="nil"/>
            </w:tcBorders>
            <w:vAlign w:val="center"/>
          </w:tcPr>
          <w:p w14:paraId="5E57FA72" w14:textId="77777777" w:rsidR="007865F1" w:rsidRDefault="007865F1"/>
        </w:tc>
        <w:tc>
          <w:tcPr>
            <w:tcW w:w="3862" w:type="dxa"/>
            <w:gridSpan w:val="11"/>
            <w:tcBorders>
              <w:top w:val="dashed" w:sz="4" w:space="0" w:color="auto"/>
              <w:left w:val="dashed" w:sz="4" w:space="0" w:color="auto"/>
              <w:bottom w:val="dashed" w:sz="4" w:space="0" w:color="auto"/>
              <w:right w:val="dashed" w:sz="4" w:space="0" w:color="auto"/>
            </w:tcBorders>
            <w:vAlign w:val="center"/>
          </w:tcPr>
          <w:p w14:paraId="702FE345" w14:textId="5EAFB13F" w:rsidR="007865F1" w:rsidRDefault="007865F1">
            <w:pPr>
              <w:jc w:val="distribute"/>
            </w:pPr>
            <w:r>
              <w:rPr>
                <w:rFonts w:hint="eastAsia"/>
              </w:rPr>
              <w:t>□</w:t>
            </w:r>
            <w:r w:rsidR="00877C1F">
              <w:rPr>
                <w:rFonts w:hint="eastAsia"/>
              </w:rPr>
              <w:t>早期再就職支援等</w:t>
            </w:r>
            <w:r>
              <w:rPr>
                <w:rFonts w:hint="eastAsia"/>
              </w:rPr>
              <w:t>助成金受給を希望</w:t>
            </w:r>
          </w:p>
        </w:tc>
        <w:tc>
          <w:tcPr>
            <w:tcW w:w="250" w:type="dxa"/>
            <w:vMerge/>
            <w:tcBorders>
              <w:left w:val="nil"/>
            </w:tcBorders>
            <w:vAlign w:val="center"/>
          </w:tcPr>
          <w:p w14:paraId="782EBD08" w14:textId="77777777" w:rsidR="007865F1" w:rsidRDefault="007865F1"/>
        </w:tc>
      </w:tr>
      <w:tr w:rsidR="007865F1" w14:paraId="189D5494" w14:textId="77777777" w:rsidTr="00873C8E">
        <w:trPr>
          <w:cantSplit/>
          <w:trHeight w:hRule="exact" w:val="123"/>
        </w:trPr>
        <w:tc>
          <w:tcPr>
            <w:tcW w:w="301" w:type="dxa"/>
            <w:vMerge/>
            <w:vAlign w:val="center"/>
          </w:tcPr>
          <w:p w14:paraId="6C182F24" w14:textId="77777777" w:rsidR="007865F1" w:rsidRDefault="007865F1">
            <w:pPr>
              <w:jc w:val="center"/>
            </w:pPr>
          </w:p>
        </w:tc>
        <w:tc>
          <w:tcPr>
            <w:tcW w:w="2232" w:type="dxa"/>
            <w:gridSpan w:val="2"/>
            <w:vMerge/>
            <w:vAlign w:val="center"/>
          </w:tcPr>
          <w:p w14:paraId="76D56612" w14:textId="77777777" w:rsidR="007865F1" w:rsidRDefault="007865F1"/>
        </w:tc>
        <w:tc>
          <w:tcPr>
            <w:tcW w:w="3464" w:type="dxa"/>
            <w:gridSpan w:val="8"/>
            <w:vMerge/>
            <w:tcBorders>
              <w:right w:val="nil"/>
            </w:tcBorders>
            <w:vAlign w:val="center"/>
          </w:tcPr>
          <w:p w14:paraId="73B9B340" w14:textId="77777777" w:rsidR="007865F1" w:rsidRDefault="007865F1"/>
        </w:tc>
        <w:tc>
          <w:tcPr>
            <w:tcW w:w="3862" w:type="dxa"/>
            <w:gridSpan w:val="11"/>
            <w:tcBorders>
              <w:top w:val="dashed" w:sz="4" w:space="0" w:color="auto"/>
              <w:left w:val="nil"/>
              <w:right w:val="nil"/>
            </w:tcBorders>
            <w:vAlign w:val="center"/>
          </w:tcPr>
          <w:p w14:paraId="361EA20D" w14:textId="77777777" w:rsidR="007865F1" w:rsidRDefault="007865F1">
            <w:r>
              <w:rPr>
                <w:rFonts w:hint="eastAsia"/>
              </w:rPr>
              <w:t xml:space="preserve">　</w:t>
            </w:r>
          </w:p>
        </w:tc>
        <w:tc>
          <w:tcPr>
            <w:tcW w:w="250" w:type="dxa"/>
            <w:vMerge/>
            <w:tcBorders>
              <w:left w:val="nil"/>
            </w:tcBorders>
            <w:vAlign w:val="center"/>
          </w:tcPr>
          <w:p w14:paraId="503B93AE" w14:textId="77777777" w:rsidR="007865F1" w:rsidRDefault="007865F1"/>
        </w:tc>
      </w:tr>
      <w:tr w:rsidR="007865F1" w14:paraId="14B8AFCF" w14:textId="77777777" w:rsidTr="00873C8E">
        <w:trPr>
          <w:trHeight w:val="987"/>
        </w:trPr>
        <w:tc>
          <w:tcPr>
            <w:tcW w:w="301" w:type="dxa"/>
            <w:vAlign w:val="center"/>
          </w:tcPr>
          <w:p w14:paraId="66C2677D" w14:textId="77777777" w:rsidR="007865F1" w:rsidRDefault="007865F1">
            <w:pPr>
              <w:jc w:val="center"/>
            </w:pPr>
            <w:r>
              <w:t>6</w:t>
            </w:r>
          </w:p>
        </w:tc>
        <w:tc>
          <w:tcPr>
            <w:tcW w:w="2232" w:type="dxa"/>
            <w:gridSpan w:val="2"/>
            <w:vAlign w:val="center"/>
          </w:tcPr>
          <w:p w14:paraId="4B090951" w14:textId="77777777" w:rsidR="007865F1" w:rsidRDefault="007865F1">
            <w:pPr>
              <w:jc w:val="distribute"/>
            </w:pPr>
            <w:r>
              <w:rPr>
                <w:rFonts w:hint="eastAsia"/>
              </w:rPr>
              <w:t>労働組合等の意見</w:t>
            </w:r>
          </w:p>
        </w:tc>
        <w:tc>
          <w:tcPr>
            <w:tcW w:w="7576" w:type="dxa"/>
            <w:gridSpan w:val="20"/>
          </w:tcPr>
          <w:p w14:paraId="34B73946" w14:textId="77777777" w:rsidR="007865F1" w:rsidRDefault="007865F1"/>
          <w:p w14:paraId="741D0BE4" w14:textId="77777777" w:rsidR="007865F1" w:rsidRDefault="007865F1"/>
          <w:p w14:paraId="4BCD0EAC" w14:textId="77777777" w:rsidR="007865F1" w:rsidRDefault="007865F1">
            <w:r>
              <w:rPr>
                <w:rFonts w:hint="eastAsia"/>
              </w:rPr>
              <w:t>労働者代表者氏名</w:t>
            </w:r>
          </w:p>
        </w:tc>
      </w:tr>
      <w:tr w:rsidR="007865F1" w14:paraId="16EAF6FD" w14:textId="77777777" w:rsidTr="00873C8E">
        <w:trPr>
          <w:cantSplit/>
          <w:trHeight w:val="727"/>
        </w:trPr>
        <w:tc>
          <w:tcPr>
            <w:tcW w:w="2533" w:type="dxa"/>
            <w:gridSpan w:val="3"/>
            <w:vAlign w:val="center"/>
          </w:tcPr>
          <w:p w14:paraId="0C3D4B14" w14:textId="77777777" w:rsidR="007865F1" w:rsidRDefault="007865F1">
            <w:pPr>
              <w:jc w:val="center"/>
            </w:pPr>
            <w:r>
              <w:rPr>
                <w:rFonts w:hint="eastAsia"/>
                <w:spacing w:val="525"/>
              </w:rPr>
              <w:t>備</w:t>
            </w:r>
            <w:r>
              <w:rPr>
                <w:rFonts w:hint="eastAsia"/>
              </w:rPr>
              <w:t>考</w:t>
            </w:r>
          </w:p>
        </w:tc>
        <w:tc>
          <w:tcPr>
            <w:tcW w:w="4804" w:type="dxa"/>
            <w:gridSpan w:val="12"/>
            <w:vAlign w:val="center"/>
          </w:tcPr>
          <w:p w14:paraId="2675FE8E" w14:textId="77777777" w:rsidR="007865F1" w:rsidRDefault="007865F1">
            <w:r>
              <w:rPr>
                <w:rFonts w:hint="eastAsia"/>
              </w:rPr>
              <w:t xml:space="preserve">　</w:t>
            </w:r>
          </w:p>
        </w:tc>
        <w:tc>
          <w:tcPr>
            <w:tcW w:w="1378" w:type="dxa"/>
            <w:gridSpan w:val="4"/>
            <w:vAlign w:val="center"/>
          </w:tcPr>
          <w:p w14:paraId="17B36195" w14:textId="77777777" w:rsidR="007865F1" w:rsidRDefault="007865F1">
            <w:r>
              <w:rPr>
                <w:rFonts w:hint="eastAsia"/>
              </w:rPr>
              <w:t>公共職業安定所受理印</w:t>
            </w:r>
          </w:p>
        </w:tc>
        <w:tc>
          <w:tcPr>
            <w:tcW w:w="1394" w:type="dxa"/>
            <w:gridSpan w:val="4"/>
            <w:vAlign w:val="center"/>
          </w:tcPr>
          <w:p w14:paraId="57B35C5B" w14:textId="77777777" w:rsidR="007865F1" w:rsidRDefault="007865F1">
            <w:r>
              <w:rPr>
                <w:rFonts w:hint="eastAsia"/>
              </w:rPr>
              <w:t xml:space="preserve">　</w:t>
            </w:r>
          </w:p>
        </w:tc>
      </w:tr>
    </w:tbl>
    <w:p w14:paraId="4F11F8EA" w14:textId="77777777" w:rsidR="00597D30" w:rsidRDefault="00597D30" w:rsidP="00597D30">
      <w:pPr>
        <w:spacing w:line="200" w:lineRule="exact"/>
        <w:ind w:left="737" w:hanging="737"/>
      </w:pPr>
    </w:p>
    <w:p w14:paraId="7F86FAE7" w14:textId="77777777" w:rsidR="007865F1" w:rsidRPr="005F2A3E" w:rsidRDefault="007865F1" w:rsidP="00597D30">
      <w:pPr>
        <w:spacing w:line="200" w:lineRule="exact"/>
        <w:ind w:left="737" w:hanging="737"/>
        <w:rPr>
          <w:sz w:val="20"/>
          <w:szCs w:val="20"/>
        </w:rPr>
      </w:pPr>
      <w:r w:rsidRPr="005F2A3E">
        <w:rPr>
          <w:rFonts w:hint="eastAsia"/>
          <w:sz w:val="20"/>
          <w:szCs w:val="20"/>
        </w:rPr>
        <w:t xml:space="preserve">注意　</w:t>
      </w:r>
      <w:r w:rsidRPr="005F2A3E">
        <w:rPr>
          <w:sz w:val="20"/>
          <w:szCs w:val="20"/>
        </w:rPr>
        <w:t>1</w:t>
      </w:r>
      <w:r w:rsidRPr="005F2A3E">
        <w:rPr>
          <w:rFonts w:hint="eastAsia"/>
          <w:sz w:val="20"/>
          <w:szCs w:val="20"/>
        </w:rPr>
        <w:t>．</w:t>
      </w:r>
      <w:r w:rsidRPr="005F2A3E">
        <w:rPr>
          <w:sz w:val="20"/>
          <w:szCs w:val="20"/>
        </w:rPr>
        <w:t>3</w:t>
      </w:r>
      <w:r w:rsidRPr="005F2A3E">
        <w:rPr>
          <w:rFonts w:hint="eastAsia"/>
          <w:sz w:val="20"/>
          <w:szCs w:val="20"/>
        </w:rPr>
        <w:t>欄については、事業規模の縮小等に関する資料を添付すること。</w:t>
      </w:r>
    </w:p>
    <w:p w14:paraId="78545E36" w14:textId="77777777" w:rsidR="007865F1" w:rsidRPr="005F2A3E" w:rsidRDefault="007865F1" w:rsidP="00597D30">
      <w:pPr>
        <w:spacing w:line="200" w:lineRule="exact"/>
        <w:ind w:left="737" w:hanging="737"/>
        <w:rPr>
          <w:sz w:val="20"/>
          <w:szCs w:val="20"/>
        </w:rPr>
      </w:pPr>
      <w:r w:rsidRPr="005F2A3E">
        <w:rPr>
          <w:rFonts w:hint="eastAsia"/>
          <w:sz w:val="20"/>
          <w:szCs w:val="20"/>
        </w:rPr>
        <w:t xml:space="preserve">　　　</w:t>
      </w:r>
      <w:r w:rsidRPr="005F2A3E">
        <w:rPr>
          <w:sz w:val="20"/>
          <w:szCs w:val="20"/>
        </w:rPr>
        <w:t>2</w:t>
      </w:r>
      <w:r w:rsidRPr="005F2A3E">
        <w:rPr>
          <w:rFonts w:hint="eastAsia"/>
          <w:sz w:val="20"/>
          <w:szCs w:val="20"/>
        </w:rPr>
        <w:t>．</w:t>
      </w:r>
      <w:r w:rsidRPr="005F2A3E">
        <w:rPr>
          <w:sz w:val="20"/>
          <w:szCs w:val="20"/>
        </w:rPr>
        <w:t>4(1)</w:t>
      </w:r>
      <w:r w:rsidRPr="005F2A3E">
        <w:rPr>
          <w:rFonts w:hint="eastAsia"/>
          <w:sz w:val="20"/>
          <w:szCs w:val="20"/>
        </w:rPr>
        <w:t>欄については、当該計画の別紙として、計画対象労働者の氏名、生年月日、年齢、雇用保険被保険者番号、離職予定日、再就職援助希望の有無及び雇用形態を含む事項を記載した一覧を添付すること。</w:t>
      </w:r>
    </w:p>
    <w:p w14:paraId="754B9C6B" w14:textId="4B665F57" w:rsidR="00597D30" w:rsidRDefault="007865F1" w:rsidP="0085233C">
      <w:pPr>
        <w:spacing w:line="200" w:lineRule="exact"/>
        <w:ind w:left="737" w:hanging="737"/>
        <w:rPr>
          <w:sz w:val="20"/>
          <w:szCs w:val="20"/>
        </w:rPr>
      </w:pPr>
      <w:r w:rsidRPr="005F2A3E">
        <w:rPr>
          <w:rFonts w:hint="eastAsia"/>
          <w:sz w:val="20"/>
          <w:szCs w:val="20"/>
        </w:rPr>
        <w:t xml:space="preserve">　　　</w:t>
      </w:r>
      <w:r w:rsidRPr="005F2A3E">
        <w:rPr>
          <w:sz w:val="20"/>
          <w:szCs w:val="20"/>
        </w:rPr>
        <w:t>3</w:t>
      </w:r>
      <w:r w:rsidRPr="005F2A3E">
        <w:rPr>
          <w:rFonts w:hint="eastAsia"/>
          <w:sz w:val="20"/>
          <w:szCs w:val="20"/>
        </w:rPr>
        <w:t>．</w:t>
      </w:r>
      <w:r w:rsidRPr="005F2A3E">
        <w:rPr>
          <w:sz w:val="20"/>
          <w:szCs w:val="20"/>
        </w:rPr>
        <w:t>6</w:t>
      </w:r>
      <w:r w:rsidRPr="005F2A3E">
        <w:rPr>
          <w:rFonts w:hint="eastAsia"/>
          <w:sz w:val="20"/>
          <w:szCs w:val="20"/>
        </w:rPr>
        <w:t>欄については、労働組合等の同意の有無を明らかにすること。</w:t>
      </w:r>
    </w:p>
    <w:p w14:paraId="31645E47" w14:textId="77777777" w:rsidR="0085233C" w:rsidRPr="0085233C" w:rsidRDefault="0085233C" w:rsidP="0085233C">
      <w:pPr>
        <w:spacing w:line="60" w:lineRule="exact"/>
        <w:ind w:left="737" w:hanging="737"/>
        <w:rPr>
          <w:sz w:val="20"/>
          <w:szCs w:val="20"/>
        </w:rPr>
      </w:pPr>
    </w:p>
    <w:tbl>
      <w:tblPr>
        <w:tblW w:w="100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
        <w:gridCol w:w="1687"/>
        <w:gridCol w:w="1963"/>
        <w:gridCol w:w="1013"/>
        <w:gridCol w:w="1013"/>
        <w:gridCol w:w="1013"/>
        <w:gridCol w:w="1013"/>
        <w:gridCol w:w="1013"/>
      </w:tblGrid>
      <w:tr w:rsidR="00597D30" w14:paraId="24555A93" w14:textId="77777777" w:rsidTr="0085233C">
        <w:trPr>
          <w:trHeight w:val="70"/>
        </w:trPr>
        <w:tc>
          <w:tcPr>
            <w:tcW w:w="1345" w:type="dxa"/>
            <w:vMerge w:val="restart"/>
            <w:tcBorders>
              <w:top w:val="single" w:sz="4" w:space="0" w:color="000000"/>
              <w:left w:val="single" w:sz="4" w:space="0" w:color="000000"/>
              <w:right w:val="single" w:sz="4" w:space="0" w:color="000000"/>
            </w:tcBorders>
          </w:tcPr>
          <w:p w14:paraId="70BCA39D" w14:textId="77777777" w:rsidR="00945AED" w:rsidRPr="00597D30" w:rsidRDefault="00945AED" w:rsidP="00A96040">
            <w:pPr>
              <w:pStyle w:val="af0"/>
              <w:suppressAutoHyphens/>
              <w:kinsoku w:val="0"/>
              <w:wordWrap w:val="0"/>
              <w:autoSpaceDE w:val="0"/>
              <w:autoSpaceDN w:val="0"/>
              <w:spacing w:line="242" w:lineRule="exact"/>
              <w:jc w:val="left"/>
              <w:rPr>
                <w:rFonts w:ascii="ＭＳ 明朝" w:cs="Times New Roman"/>
                <w:sz w:val="22"/>
                <w:szCs w:val="22"/>
              </w:rPr>
            </w:pPr>
            <w:r w:rsidRPr="00597D30">
              <w:rPr>
                <w:rFonts w:ascii="ＭＳ 明朝" w:eastAsia="ＭＳ ゴシック" w:cs="ＭＳ ゴシック" w:hint="eastAsia"/>
                <w:sz w:val="22"/>
                <w:szCs w:val="22"/>
              </w:rPr>
              <w:t>※</w:t>
            </w:r>
          </w:p>
          <w:p w14:paraId="0FDDA9DC" w14:textId="77777777" w:rsidR="00945AED" w:rsidRPr="00597D30" w:rsidRDefault="00945AED" w:rsidP="00A96040">
            <w:pPr>
              <w:pStyle w:val="af0"/>
              <w:suppressAutoHyphens/>
              <w:kinsoku w:val="0"/>
              <w:wordWrap w:val="0"/>
              <w:autoSpaceDE w:val="0"/>
              <w:autoSpaceDN w:val="0"/>
              <w:spacing w:line="242" w:lineRule="exact"/>
              <w:jc w:val="left"/>
              <w:rPr>
                <w:rFonts w:ascii="ＭＳ 明朝" w:cs="Times New Roman"/>
                <w:sz w:val="22"/>
                <w:szCs w:val="22"/>
              </w:rPr>
            </w:pPr>
            <w:r w:rsidRPr="00597D30">
              <w:rPr>
                <w:rFonts w:ascii="ＭＳ ゴシック" w:hAnsi="ＭＳ ゴシック" w:cs="ＭＳ ゴシック"/>
                <w:sz w:val="22"/>
                <w:szCs w:val="22"/>
              </w:rPr>
              <w:t xml:space="preserve">      </w:t>
            </w:r>
          </w:p>
          <w:p w14:paraId="45CA1F15" w14:textId="77777777" w:rsidR="00945AED" w:rsidRPr="00597D30" w:rsidRDefault="00945AED" w:rsidP="00A96040">
            <w:pPr>
              <w:pStyle w:val="af0"/>
              <w:suppressAutoHyphens/>
              <w:kinsoku w:val="0"/>
              <w:wordWrap w:val="0"/>
              <w:autoSpaceDE w:val="0"/>
              <w:autoSpaceDN w:val="0"/>
              <w:spacing w:line="242" w:lineRule="exact"/>
              <w:jc w:val="center"/>
              <w:rPr>
                <w:rFonts w:ascii="ＭＳ 明朝" w:cs="Times New Roman"/>
                <w:sz w:val="21"/>
                <w:szCs w:val="21"/>
              </w:rPr>
            </w:pPr>
            <w:r w:rsidRPr="00597D30">
              <w:rPr>
                <w:rFonts w:ascii="ＭＳ 明朝" w:eastAsia="ＭＳ ゴシック" w:cs="ＭＳ ゴシック" w:hint="eastAsia"/>
                <w:sz w:val="21"/>
                <w:szCs w:val="21"/>
              </w:rPr>
              <w:t>処　理　欄</w:t>
            </w:r>
          </w:p>
          <w:p w14:paraId="76175160" w14:textId="77777777" w:rsidR="00945AED" w:rsidRPr="00597D30" w:rsidRDefault="00945AED" w:rsidP="00A96040">
            <w:pPr>
              <w:pStyle w:val="af0"/>
              <w:suppressAutoHyphens/>
              <w:kinsoku w:val="0"/>
              <w:wordWrap w:val="0"/>
              <w:autoSpaceDE w:val="0"/>
              <w:autoSpaceDN w:val="0"/>
              <w:spacing w:line="242" w:lineRule="exact"/>
              <w:jc w:val="left"/>
              <w:rPr>
                <w:rFonts w:ascii="ＭＳ 明朝" w:cs="Times New Roman"/>
                <w:sz w:val="22"/>
                <w:szCs w:val="22"/>
              </w:rPr>
            </w:pPr>
          </w:p>
          <w:p w14:paraId="7799CD87" w14:textId="77777777" w:rsidR="00945AED" w:rsidRPr="00597D30" w:rsidRDefault="00945AED" w:rsidP="00A96040">
            <w:pPr>
              <w:pStyle w:val="af0"/>
              <w:suppressAutoHyphens/>
              <w:kinsoku w:val="0"/>
              <w:wordWrap w:val="0"/>
              <w:autoSpaceDE w:val="0"/>
              <w:autoSpaceDN w:val="0"/>
              <w:spacing w:line="242" w:lineRule="exact"/>
              <w:jc w:val="left"/>
              <w:rPr>
                <w:rFonts w:ascii="ＭＳ 明朝" w:cs="Times New Roman"/>
                <w:sz w:val="22"/>
                <w:szCs w:val="22"/>
              </w:rPr>
            </w:pPr>
          </w:p>
        </w:tc>
        <w:tc>
          <w:tcPr>
            <w:tcW w:w="1687" w:type="dxa"/>
            <w:vMerge w:val="restart"/>
            <w:tcBorders>
              <w:top w:val="single" w:sz="4" w:space="0" w:color="000000"/>
              <w:left w:val="single" w:sz="4" w:space="0" w:color="000000"/>
              <w:right w:val="single" w:sz="4" w:space="0" w:color="000000"/>
            </w:tcBorders>
            <w:vAlign w:val="center"/>
          </w:tcPr>
          <w:p w14:paraId="626EA568" w14:textId="77777777" w:rsidR="00945AED" w:rsidRDefault="00945AED" w:rsidP="005F2A3E">
            <w:pPr>
              <w:pStyle w:val="af0"/>
              <w:suppressAutoHyphens/>
              <w:kinsoku w:val="0"/>
              <w:autoSpaceDE w:val="0"/>
              <w:autoSpaceDN w:val="0"/>
              <w:spacing w:line="242"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sz w:val="20"/>
                <w:szCs w:val="20"/>
              </w:rPr>
              <w:instrText>認定番号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ascii="ＭＳ 明朝" w:eastAsia="ＭＳ ゴシック" w:cs="ＭＳ ゴシック" w:hint="eastAsia"/>
                <w:sz w:val="20"/>
                <w:szCs w:val="20"/>
              </w:rPr>
              <w:t>認定番号</w:t>
            </w:r>
            <w:r>
              <w:rPr>
                <w:rFonts w:ascii="ＭＳ 明朝" w:cs="Times New Roman"/>
                <w:color w:val="auto"/>
              </w:rPr>
              <w:fldChar w:fldCharType="end"/>
            </w:r>
          </w:p>
        </w:tc>
        <w:tc>
          <w:tcPr>
            <w:tcW w:w="1963" w:type="dxa"/>
            <w:vMerge w:val="restart"/>
            <w:tcBorders>
              <w:top w:val="single" w:sz="4" w:space="0" w:color="000000"/>
              <w:left w:val="single" w:sz="4" w:space="0" w:color="000000"/>
              <w:right w:val="single" w:sz="4" w:space="0" w:color="000000"/>
            </w:tcBorders>
            <w:vAlign w:val="center"/>
          </w:tcPr>
          <w:p w14:paraId="49CC803D" w14:textId="77777777" w:rsidR="00945AED" w:rsidRDefault="00597D30" w:rsidP="00597D30">
            <w:pPr>
              <w:pStyle w:val="af0"/>
              <w:suppressAutoHyphens/>
              <w:kinsoku w:val="0"/>
              <w:wordWrap w:val="0"/>
              <w:autoSpaceDE w:val="0"/>
              <w:autoSpaceDN w:val="0"/>
              <w:spacing w:line="242" w:lineRule="exact"/>
              <w:jc w:val="center"/>
              <w:rPr>
                <w:rFonts w:ascii="ＭＳ 明朝" w:cs="Times New Roman"/>
              </w:rPr>
            </w:pPr>
            <w:r>
              <w:rPr>
                <w:rFonts w:ascii="ＭＳ 明朝" w:eastAsia="ＭＳ ゴシック" w:cs="ＭＳ ゴシック" w:hint="eastAsia"/>
                <w:sz w:val="20"/>
                <w:szCs w:val="20"/>
              </w:rPr>
              <w:t xml:space="preserve">第　　　</w:t>
            </w:r>
            <w:r w:rsidR="005F2A3E">
              <w:rPr>
                <w:rFonts w:ascii="ＭＳ 明朝" w:eastAsia="ＭＳ ゴシック" w:cs="ＭＳ ゴシック" w:hint="eastAsia"/>
                <w:sz w:val="20"/>
                <w:szCs w:val="20"/>
              </w:rPr>
              <w:t xml:space="preserve"> </w:t>
            </w:r>
            <w:r w:rsidR="005F2A3E">
              <w:rPr>
                <w:rFonts w:ascii="ＭＳ 明朝" w:eastAsia="ＭＳ ゴシック" w:cs="ＭＳ ゴシック"/>
                <w:sz w:val="20"/>
                <w:szCs w:val="20"/>
              </w:rPr>
              <w:t xml:space="preserve">  </w:t>
            </w:r>
            <w:r>
              <w:rPr>
                <w:rFonts w:ascii="ＭＳ 明朝" w:eastAsia="ＭＳ ゴシック" w:cs="ＭＳ ゴシック" w:hint="eastAsia"/>
                <w:sz w:val="20"/>
                <w:szCs w:val="20"/>
              </w:rPr>
              <w:t xml:space="preserve">　　</w:t>
            </w:r>
            <w:r w:rsidR="00945AED">
              <w:rPr>
                <w:rFonts w:ascii="ＭＳ 明朝" w:eastAsia="ＭＳ ゴシック" w:cs="ＭＳ ゴシック" w:hint="eastAsia"/>
                <w:sz w:val="20"/>
                <w:szCs w:val="20"/>
              </w:rPr>
              <w:t>号</w:t>
            </w:r>
          </w:p>
        </w:tc>
        <w:tc>
          <w:tcPr>
            <w:tcW w:w="5065" w:type="dxa"/>
            <w:gridSpan w:val="5"/>
            <w:tcBorders>
              <w:top w:val="single" w:sz="4" w:space="0" w:color="000000"/>
              <w:left w:val="single" w:sz="4" w:space="0" w:color="000000"/>
              <w:bottom w:val="single" w:sz="4" w:space="0" w:color="000000"/>
              <w:right w:val="single" w:sz="4" w:space="0" w:color="000000"/>
            </w:tcBorders>
          </w:tcPr>
          <w:p w14:paraId="45608EDC" w14:textId="77777777" w:rsidR="00945AED" w:rsidRDefault="00945AED" w:rsidP="00A96040">
            <w:pPr>
              <w:pStyle w:val="af0"/>
              <w:suppressAutoHyphens/>
              <w:kinsoku w:val="0"/>
              <w:wordWrap w:val="0"/>
              <w:autoSpaceDE w:val="0"/>
              <w:autoSpaceDN w:val="0"/>
              <w:spacing w:line="242" w:lineRule="exact"/>
              <w:jc w:val="center"/>
              <w:rPr>
                <w:rFonts w:ascii="ＭＳ 明朝" w:cs="Times New Roman"/>
              </w:rPr>
            </w:pPr>
            <w:r>
              <w:rPr>
                <w:rFonts w:ascii="ＭＳ 明朝" w:eastAsia="ＭＳ ゴシック" w:cs="ＭＳ ゴシック" w:hint="eastAsia"/>
                <w:sz w:val="18"/>
                <w:szCs w:val="18"/>
              </w:rPr>
              <w:t>決　　　裁　　　欄</w:t>
            </w:r>
          </w:p>
        </w:tc>
      </w:tr>
      <w:tr w:rsidR="005F2A3E" w14:paraId="2806F360" w14:textId="77777777" w:rsidTr="005F2A3E">
        <w:trPr>
          <w:trHeight w:val="227"/>
        </w:trPr>
        <w:tc>
          <w:tcPr>
            <w:tcW w:w="1345" w:type="dxa"/>
            <w:vMerge/>
            <w:tcBorders>
              <w:left w:val="single" w:sz="4" w:space="0" w:color="000000"/>
              <w:right w:val="single" w:sz="4" w:space="0" w:color="000000"/>
            </w:tcBorders>
          </w:tcPr>
          <w:p w14:paraId="79808C45" w14:textId="77777777" w:rsidR="00945AED" w:rsidRDefault="00945AED" w:rsidP="00A96040">
            <w:pPr>
              <w:wordWrap/>
              <w:overflowPunct/>
            </w:pPr>
          </w:p>
        </w:tc>
        <w:tc>
          <w:tcPr>
            <w:tcW w:w="1687" w:type="dxa"/>
            <w:vMerge/>
            <w:tcBorders>
              <w:left w:val="single" w:sz="4" w:space="0" w:color="000000"/>
              <w:bottom w:val="single" w:sz="4" w:space="0" w:color="000000"/>
              <w:right w:val="single" w:sz="4" w:space="0" w:color="000000"/>
            </w:tcBorders>
          </w:tcPr>
          <w:p w14:paraId="53922F39" w14:textId="77777777" w:rsidR="00945AED" w:rsidRDefault="00945AED" w:rsidP="000A50B0">
            <w:pPr>
              <w:wordWrap/>
              <w:overflowPunct/>
              <w:jc w:val="center"/>
            </w:pPr>
          </w:p>
        </w:tc>
        <w:tc>
          <w:tcPr>
            <w:tcW w:w="1963" w:type="dxa"/>
            <w:vMerge/>
            <w:tcBorders>
              <w:left w:val="single" w:sz="4" w:space="0" w:color="000000"/>
              <w:bottom w:val="single" w:sz="4" w:space="0" w:color="000000"/>
              <w:right w:val="single" w:sz="4" w:space="0" w:color="000000"/>
            </w:tcBorders>
          </w:tcPr>
          <w:p w14:paraId="2A2A76CC" w14:textId="77777777" w:rsidR="00945AED" w:rsidRDefault="00945AED" w:rsidP="00A96040">
            <w:pPr>
              <w:wordWrap/>
              <w:overflowPunct/>
            </w:pPr>
          </w:p>
        </w:tc>
        <w:tc>
          <w:tcPr>
            <w:tcW w:w="1013" w:type="dxa"/>
            <w:tcBorders>
              <w:top w:val="single" w:sz="4" w:space="0" w:color="000000"/>
              <w:left w:val="single" w:sz="4" w:space="0" w:color="000000"/>
              <w:bottom w:val="single" w:sz="4" w:space="0" w:color="000000"/>
              <w:right w:val="single" w:sz="4" w:space="0" w:color="000000"/>
            </w:tcBorders>
          </w:tcPr>
          <w:p w14:paraId="3A1C48D3" w14:textId="77777777" w:rsidR="00945AED" w:rsidRDefault="00945AED" w:rsidP="00A96040">
            <w:pPr>
              <w:pStyle w:val="af0"/>
              <w:suppressAutoHyphens/>
              <w:kinsoku w:val="0"/>
              <w:wordWrap w:val="0"/>
              <w:autoSpaceDE w:val="0"/>
              <w:autoSpaceDN w:val="0"/>
              <w:spacing w:line="242" w:lineRule="exact"/>
              <w:jc w:val="center"/>
              <w:rPr>
                <w:rFonts w:ascii="ＭＳ 明朝" w:cs="Times New Roman"/>
              </w:rPr>
            </w:pPr>
            <w:r>
              <w:rPr>
                <w:rFonts w:ascii="ＭＳ 明朝" w:eastAsia="ＭＳ ゴシック" w:cs="ＭＳ ゴシック" w:hint="eastAsia"/>
                <w:sz w:val="14"/>
                <w:szCs w:val="14"/>
              </w:rPr>
              <w:t xml:space="preserve">所　</w:t>
            </w:r>
            <w:r>
              <w:rPr>
                <w:rFonts w:ascii="ＭＳ ゴシック" w:hAnsi="ＭＳ ゴシック" w:cs="ＭＳ ゴシック"/>
                <w:sz w:val="14"/>
                <w:szCs w:val="14"/>
              </w:rPr>
              <w:t xml:space="preserve"> </w:t>
            </w:r>
            <w:r>
              <w:rPr>
                <w:rFonts w:ascii="ＭＳ 明朝" w:eastAsia="ＭＳ ゴシック" w:cs="ＭＳ ゴシック" w:hint="eastAsia"/>
                <w:sz w:val="14"/>
                <w:szCs w:val="14"/>
              </w:rPr>
              <w:t>長</w:t>
            </w:r>
          </w:p>
        </w:tc>
        <w:tc>
          <w:tcPr>
            <w:tcW w:w="1013" w:type="dxa"/>
            <w:tcBorders>
              <w:top w:val="single" w:sz="4" w:space="0" w:color="000000"/>
              <w:left w:val="single" w:sz="4" w:space="0" w:color="000000"/>
              <w:bottom w:val="single" w:sz="4" w:space="0" w:color="000000"/>
              <w:right w:val="single" w:sz="4" w:space="0" w:color="000000"/>
            </w:tcBorders>
          </w:tcPr>
          <w:p w14:paraId="6A22A2E3" w14:textId="77777777" w:rsidR="00945AED" w:rsidRDefault="00945AED" w:rsidP="00A96040">
            <w:pPr>
              <w:pStyle w:val="af0"/>
              <w:suppressAutoHyphens/>
              <w:kinsoku w:val="0"/>
              <w:wordWrap w:val="0"/>
              <w:autoSpaceDE w:val="0"/>
              <w:autoSpaceDN w:val="0"/>
              <w:spacing w:line="242" w:lineRule="exact"/>
              <w:jc w:val="center"/>
              <w:rPr>
                <w:rFonts w:ascii="ＭＳ 明朝" w:cs="Times New Roman"/>
              </w:rPr>
            </w:pPr>
            <w:r>
              <w:rPr>
                <w:rFonts w:ascii="ＭＳ 明朝" w:eastAsia="ＭＳ ゴシック" w:cs="ＭＳ ゴシック" w:hint="eastAsia"/>
                <w:sz w:val="14"/>
                <w:szCs w:val="14"/>
              </w:rPr>
              <w:t>部長・次長</w:t>
            </w:r>
          </w:p>
        </w:tc>
        <w:tc>
          <w:tcPr>
            <w:tcW w:w="1013" w:type="dxa"/>
            <w:tcBorders>
              <w:top w:val="single" w:sz="4" w:space="0" w:color="000000"/>
              <w:left w:val="single" w:sz="4" w:space="0" w:color="000000"/>
              <w:bottom w:val="single" w:sz="4" w:space="0" w:color="000000"/>
              <w:right w:val="single" w:sz="4" w:space="0" w:color="000000"/>
            </w:tcBorders>
          </w:tcPr>
          <w:p w14:paraId="4DCFCF4E" w14:textId="77777777" w:rsidR="00945AED" w:rsidRDefault="00945AED" w:rsidP="00A96040">
            <w:pPr>
              <w:pStyle w:val="af0"/>
              <w:suppressAutoHyphens/>
              <w:kinsoku w:val="0"/>
              <w:wordWrap w:val="0"/>
              <w:autoSpaceDE w:val="0"/>
              <w:autoSpaceDN w:val="0"/>
              <w:spacing w:line="242" w:lineRule="exact"/>
              <w:jc w:val="center"/>
              <w:rPr>
                <w:rFonts w:ascii="ＭＳ 明朝" w:cs="Times New Roman"/>
              </w:rPr>
            </w:pPr>
            <w:r>
              <w:rPr>
                <w:rFonts w:ascii="ＭＳ 明朝" w:eastAsia="ＭＳ ゴシック" w:cs="ＭＳ ゴシック" w:hint="eastAsia"/>
                <w:sz w:val="14"/>
                <w:szCs w:val="14"/>
              </w:rPr>
              <w:t>課長・統括</w:t>
            </w:r>
          </w:p>
        </w:tc>
        <w:tc>
          <w:tcPr>
            <w:tcW w:w="1013" w:type="dxa"/>
            <w:tcBorders>
              <w:top w:val="single" w:sz="4" w:space="0" w:color="000000"/>
              <w:left w:val="single" w:sz="4" w:space="0" w:color="000000"/>
              <w:bottom w:val="single" w:sz="4" w:space="0" w:color="000000"/>
              <w:right w:val="single" w:sz="4" w:space="0" w:color="000000"/>
            </w:tcBorders>
          </w:tcPr>
          <w:p w14:paraId="3850D24E" w14:textId="77777777" w:rsidR="00945AED" w:rsidRDefault="00945AED" w:rsidP="00A96040">
            <w:pPr>
              <w:pStyle w:val="af0"/>
              <w:suppressAutoHyphens/>
              <w:kinsoku w:val="0"/>
              <w:wordWrap w:val="0"/>
              <w:autoSpaceDE w:val="0"/>
              <w:autoSpaceDN w:val="0"/>
              <w:spacing w:line="242" w:lineRule="exact"/>
              <w:jc w:val="center"/>
              <w:rPr>
                <w:rFonts w:ascii="ＭＳ 明朝" w:cs="Times New Roman"/>
              </w:rPr>
            </w:pPr>
            <w:r>
              <w:rPr>
                <w:rFonts w:ascii="ＭＳ 明朝" w:eastAsia="ＭＳ ゴシック" w:cs="ＭＳ ゴシック" w:hint="eastAsia"/>
                <w:sz w:val="14"/>
                <w:szCs w:val="14"/>
              </w:rPr>
              <w:t>上席・係長</w:t>
            </w:r>
          </w:p>
        </w:tc>
        <w:tc>
          <w:tcPr>
            <w:tcW w:w="1013" w:type="dxa"/>
            <w:tcBorders>
              <w:top w:val="single" w:sz="4" w:space="0" w:color="000000"/>
              <w:left w:val="single" w:sz="4" w:space="0" w:color="000000"/>
              <w:bottom w:val="single" w:sz="4" w:space="0" w:color="000000"/>
              <w:right w:val="single" w:sz="4" w:space="0" w:color="000000"/>
            </w:tcBorders>
          </w:tcPr>
          <w:p w14:paraId="0FA0D48E" w14:textId="77777777" w:rsidR="00945AED" w:rsidRDefault="00945AED" w:rsidP="00A96040">
            <w:pPr>
              <w:pStyle w:val="af0"/>
              <w:suppressAutoHyphens/>
              <w:kinsoku w:val="0"/>
              <w:wordWrap w:val="0"/>
              <w:autoSpaceDE w:val="0"/>
              <w:autoSpaceDN w:val="0"/>
              <w:spacing w:line="242" w:lineRule="exact"/>
              <w:jc w:val="center"/>
              <w:rPr>
                <w:rFonts w:ascii="ＭＳ 明朝" w:cs="Times New Roman"/>
              </w:rPr>
            </w:pPr>
            <w:r>
              <w:rPr>
                <w:rFonts w:ascii="ＭＳ 明朝" w:eastAsia="ＭＳ ゴシック" w:cs="ＭＳ ゴシック" w:hint="eastAsia"/>
                <w:sz w:val="14"/>
                <w:szCs w:val="14"/>
              </w:rPr>
              <w:t xml:space="preserve">担　</w:t>
            </w:r>
            <w:r>
              <w:rPr>
                <w:rFonts w:ascii="ＭＳ ゴシック" w:hAnsi="ＭＳ ゴシック" w:cs="ＭＳ ゴシック"/>
                <w:sz w:val="14"/>
                <w:szCs w:val="14"/>
              </w:rPr>
              <w:t xml:space="preserve"> </w:t>
            </w:r>
            <w:r>
              <w:rPr>
                <w:rFonts w:ascii="ＭＳ 明朝" w:eastAsia="ＭＳ ゴシック" w:cs="ＭＳ ゴシック" w:hint="eastAsia"/>
                <w:sz w:val="14"/>
                <w:szCs w:val="14"/>
              </w:rPr>
              <w:t>当</w:t>
            </w:r>
          </w:p>
        </w:tc>
      </w:tr>
      <w:tr w:rsidR="005F2A3E" w14:paraId="2BF11416" w14:textId="77777777" w:rsidTr="0085233C">
        <w:trPr>
          <w:trHeight w:val="20"/>
        </w:trPr>
        <w:tc>
          <w:tcPr>
            <w:tcW w:w="1345" w:type="dxa"/>
            <w:vMerge/>
            <w:tcBorders>
              <w:left w:val="single" w:sz="4" w:space="0" w:color="000000"/>
              <w:bottom w:val="single" w:sz="4" w:space="0" w:color="000000"/>
              <w:right w:val="single" w:sz="4" w:space="0" w:color="000000"/>
            </w:tcBorders>
          </w:tcPr>
          <w:p w14:paraId="2DB36EA9" w14:textId="77777777" w:rsidR="00945AED" w:rsidRDefault="00945AED" w:rsidP="00A96040">
            <w:pPr>
              <w:wordWrap/>
              <w:overflowPunct/>
            </w:pPr>
          </w:p>
        </w:tc>
        <w:tc>
          <w:tcPr>
            <w:tcW w:w="1687" w:type="dxa"/>
            <w:tcBorders>
              <w:top w:val="single" w:sz="4" w:space="0" w:color="000000"/>
              <w:left w:val="single" w:sz="4" w:space="0" w:color="000000"/>
              <w:bottom w:val="single" w:sz="4" w:space="0" w:color="000000"/>
              <w:right w:val="single" w:sz="4" w:space="0" w:color="000000"/>
            </w:tcBorders>
          </w:tcPr>
          <w:p w14:paraId="57A9197E" w14:textId="77777777" w:rsidR="00945AED" w:rsidRDefault="00945AED" w:rsidP="005F2A3E">
            <w:pPr>
              <w:pStyle w:val="af0"/>
              <w:suppressAutoHyphens/>
              <w:kinsoku w:val="0"/>
              <w:wordWrap w:val="0"/>
              <w:autoSpaceDE w:val="0"/>
              <w:autoSpaceDN w:val="0"/>
              <w:spacing w:line="242" w:lineRule="exact"/>
              <w:jc w:val="center"/>
              <w:rPr>
                <w:rFonts w:ascii="ＭＳ 明朝" w:cs="Times New Roman"/>
              </w:rPr>
            </w:pPr>
          </w:p>
          <w:p w14:paraId="0D43D749" w14:textId="77777777" w:rsidR="00945AED" w:rsidRDefault="00945AED" w:rsidP="005F2A3E">
            <w:pPr>
              <w:pStyle w:val="af0"/>
              <w:suppressAutoHyphens/>
              <w:kinsoku w:val="0"/>
              <w:wordWrap w:val="0"/>
              <w:autoSpaceDE w:val="0"/>
              <w:autoSpaceDN w:val="0"/>
              <w:spacing w:line="242" w:lineRule="exact"/>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sz w:val="20"/>
                <w:szCs w:val="20"/>
              </w:rPr>
              <w:instrText>認定年月日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ascii="ＭＳ 明朝" w:eastAsia="ＭＳ ゴシック" w:cs="ＭＳ ゴシック" w:hint="eastAsia"/>
                <w:sz w:val="20"/>
                <w:szCs w:val="20"/>
              </w:rPr>
              <w:t>認定年月日</w:t>
            </w:r>
            <w:r>
              <w:rPr>
                <w:rFonts w:ascii="ＭＳ 明朝" w:cs="Times New Roman"/>
                <w:color w:val="auto"/>
              </w:rPr>
              <w:fldChar w:fldCharType="end"/>
            </w:r>
          </w:p>
        </w:tc>
        <w:tc>
          <w:tcPr>
            <w:tcW w:w="1963" w:type="dxa"/>
            <w:tcBorders>
              <w:top w:val="single" w:sz="4" w:space="0" w:color="000000"/>
              <w:left w:val="single" w:sz="4" w:space="0" w:color="000000"/>
              <w:bottom w:val="single" w:sz="4" w:space="0" w:color="000000"/>
              <w:right w:val="single" w:sz="4" w:space="0" w:color="000000"/>
            </w:tcBorders>
            <w:vAlign w:val="center"/>
          </w:tcPr>
          <w:p w14:paraId="7EA6BD32" w14:textId="77777777" w:rsidR="00945AED" w:rsidRDefault="00945AED" w:rsidP="005F2A3E">
            <w:pPr>
              <w:pStyle w:val="af0"/>
              <w:suppressAutoHyphens/>
              <w:kinsoku w:val="0"/>
              <w:wordWrap w:val="0"/>
              <w:autoSpaceDE w:val="0"/>
              <w:autoSpaceDN w:val="0"/>
              <w:spacing w:line="242" w:lineRule="exact"/>
              <w:ind w:firstLineChars="200" w:firstLine="400"/>
              <w:rPr>
                <w:rFonts w:ascii="ＭＳ 明朝" w:cs="Times New Roman"/>
              </w:rPr>
            </w:pPr>
            <w:r>
              <w:rPr>
                <w:rFonts w:ascii="ＭＳ 明朝" w:eastAsia="ＭＳ ゴシック" w:cs="ＭＳ ゴシック" w:hint="eastAsia"/>
                <w:sz w:val="20"/>
                <w:szCs w:val="20"/>
              </w:rPr>
              <w:t xml:space="preserve">年　</w:t>
            </w:r>
            <w:r w:rsidR="005F2A3E">
              <w:rPr>
                <w:rFonts w:ascii="ＭＳ 明朝" w:eastAsia="ＭＳ ゴシック" w:cs="ＭＳ ゴシック" w:hint="eastAsia"/>
                <w:sz w:val="20"/>
                <w:szCs w:val="20"/>
              </w:rPr>
              <w:t xml:space="preserve"> </w:t>
            </w:r>
            <w:r w:rsidR="00597D30">
              <w:rPr>
                <w:rFonts w:ascii="ＭＳ 明朝" w:eastAsia="ＭＳ ゴシック" w:cs="ＭＳ ゴシック" w:hint="eastAsia"/>
                <w:sz w:val="20"/>
                <w:szCs w:val="20"/>
              </w:rPr>
              <w:t xml:space="preserve"> </w:t>
            </w:r>
            <w:r>
              <w:rPr>
                <w:rFonts w:ascii="ＭＳ 明朝" w:eastAsia="ＭＳ ゴシック" w:cs="ＭＳ ゴシック" w:hint="eastAsia"/>
                <w:sz w:val="20"/>
                <w:szCs w:val="20"/>
              </w:rPr>
              <w:t xml:space="preserve">月　</w:t>
            </w:r>
            <w:r w:rsidR="005F2A3E">
              <w:rPr>
                <w:rFonts w:ascii="ＭＳ 明朝" w:eastAsia="ＭＳ ゴシック" w:cs="ＭＳ ゴシック" w:hint="eastAsia"/>
                <w:sz w:val="20"/>
                <w:szCs w:val="20"/>
              </w:rPr>
              <w:t xml:space="preserve"> </w:t>
            </w:r>
            <w:r w:rsidR="00597D30">
              <w:rPr>
                <w:rFonts w:ascii="ＭＳ 明朝" w:eastAsia="ＭＳ ゴシック" w:cs="ＭＳ ゴシック" w:hint="eastAsia"/>
                <w:sz w:val="20"/>
                <w:szCs w:val="20"/>
              </w:rPr>
              <w:t xml:space="preserve"> </w:t>
            </w:r>
            <w:r>
              <w:rPr>
                <w:rFonts w:ascii="ＭＳ 明朝" w:eastAsia="ＭＳ ゴシック" w:cs="ＭＳ ゴシック" w:hint="eastAsia"/>
                <w:sz w:val="20"/>
                <w:szCs w:val="20"/>
              </w:rPr>
              <w:t>日</w:t>
            </w:r>
          </w:p>
        </w:tc>
        <w:tc>
          <w:tcPr>
            <w:tcW w:w="1013" w:type="dxa"/>
            <w:tcBorders>
              <w:top w:val="single" w:sz="4" w:space="0" w:color="000000"/>
              <w:left w:val="single" w:sz="4" w:space="0" w:color="000000"/>
              <w:bottom w:val="single" w:sz="4" w:space="0" w:color="000000"/>
              <w:right w:val="single" w:sz="4" w:space="0" w:color="000000"/>
            </w:tcBorders>
          </w:tcPr>
          <w:p w14:paraId="5DB51169"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p w14:paraId="0669D8DE"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p w14:paraId="25B16975"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tc>
        <w:tc>
          <w:tcPr>
            <w:tcW w:w="1013" w:type="dxa"/>
            <w:tcBorders>
              <w:top w:val="single" w:sz="4" w:space="0" w:color="000000"/>
              <w:left w:val="single" w:sz="4" w:space="0" w:color="000000"/>
              <w:bottom w:val="single" w:sz="4" w:space="0" w:color="000000"/>
              <w:right w:val="single" w:sz="4" w:space="0" w:color="000000"/>
            </w:tcBorders>
          </w:tcPr>
          <w:p w14:paraId="222778CF"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p w14:paraId="5F5265BA"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p w14:paraId="77158A2D"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tc>
        <w:tc>
          <w:tcPr>
            <w:tcW w:w="1013" w:type="dxa"/>
            <w:tcBorders>
              <w:top w:val="single" w:sz="4" w:space="0" w:color="000000"/>
              <w:left w:val="single" w:sz="4" w:space="0" w:color="000000"/>
              <w:bottom w:val="single" w:sz="4" w:space="0" w:color="000000"/>
              <w:right w:val="single" w:sz="4" w:space="0" w:color="000000"/>
            </w:tcBorders>
          </w:tcPr>
          <w:p w14:paraId="1062D8FC"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p w14:paraId="3B2B001B"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p w14:paraId="7BAFED5D"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tc>
        <w:tc>
          <w:tcPr>
            <w:tcW w:w="1013" w:type="dxa"/>
            <w:tcBorders>
              <w:top w:val="single" w:sz="4" w:space="0" w:color="000000"/>
              <w:left w:val="single" w:sz="4" w:space="0" w:color="000000"/>
              <w:bottom w:val="single" w:sz="4" w:space="0" w:color="000000"/>
              <w:right w:val="single" w:sz="4" w:space="0" w:color="000000"/>
            </w:tcBorders>
          </w:tcPr>
          <w:p w14:paraId="2731F5A8"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p w14:paraId="42AA0506"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p w14:paraId="0F8F8C9A"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tc>
        <w:tc>
          <w:tcPr>
            <w:tcW w:w="1013" w:type="dxa"/>
            <w:tcBorders>
              <w:top w:val="single" w:sz="4" w:space="0" w:color="000000"/>
              <w:left w:val="single" w:sz="4" w:space="0" w:color="000000"/>
              <w:bottom w:val="single" w:sz="4" w:space="0" w:color="000000"/>
              <w:right w:val="single" w:sz="4" w:space="0" w:color="000000"/>
            </w:tcBorders>
          </w:tcPr>
          <w:p w14:paraId="1111A61F"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p w14:paraId="6D1EB340"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p w14:paraId="4DCF7CBC" w14:textId="77777777" w:rsidR="00945AED" w:rsidRDefault="00945AED" w:rsidP="00A96040">
            <w:pPr>
              <w:pStyle w:val="af0"/>
              <w:suppressAutoHyphens/>
              <w:kinsoku w:val="0"/>
              <w:wordWrap w:val="0"/>
              <w:autoSpaceDE w:val="0"/>
              <w:autoSpaceDN w:val="0"/>
              <w:spacing w:line="242" w:lineRule="exact"/>
              <w:jc w:val="left"/>
              <w:rPr>
                <w:rFonts w:ascii="ＭＳ 明朝" w:cs="Times New Roman"/>
              </w:rPr>
            </w:pPr>
          </w:p>
        </w:tc>
      </w:tr>
    </w:tbl>
    <w:p w14:paraId="45FF0703" w14:textId="152FA1B2" w:rsidR="008068C6" w:rsidRPr="00541B23" w:rsidRDefault="00F6798E" w:rsidP="00A60AF9">
      <w:pPr>
        <w:pStyle w:val="af0"/>
        <w:adjustRightInd/>
        <w:spacing w:line="242" w:lineRule="exact"/>
        <w:ind w:left="120" w:right="242"/>
        <w:rPr>
          <w:rFonts w:ascii="ＭＳ ゴシック" w:eastAsia="ＭＳ ゴシック" w:hAnsi="ＭＳ ゴシック"/>
          <w:color w:val="auto"/>
          <w:sz w:val="22"/>
          <w:szCs w:val="22"/>
        </w:rPr>
      </w:pPr>
      <w:r>
        <w:br w:type="page"/>
      </w:r>
      <w:r w:rsidR="008068C6" w:rsidRPr="00541B23">
        <w:rPr>
          <w:rFonts w:ascii="ＭＳ ゴシック" w:eastAsia="ＭＳ ゴシック" w:hAnsi="ＭＳ ゴシック" w:hint="eastAsia"/>
          <w:color w:val="auto"/>
          <w:sz w:val="22"/>
          <w:szCs w:val="22"/>
        </w:rPr>
        <w:lastRenderedPageBreak/>
        <w:t>様式第</w:t>
      </w:r>
      <w:r w:rsidR="00541B23" w:rsidRPr="00541B23">
        <w:rPr>
          <w:rFonts w:ascii="ＭＳ ゴシック" w:eastAsia="ＭＳ ゴシック" w:hAnsi="ＭＳ ゴシック" w:cs="ＭＳ ゴシック" w:hint="eastAsia"/>
          <w:sz w:val="22"/>
          <w:szCs w:val="22"/>
        </w:rPr>
        <w:t>１</w:t>
      </w:r>
      <w:r w:rsidR="008068C6" w:rsidRPr="00541B23">
        <w:rPr>
          <w:rFonts w:ascii="ＭＳ ゴシック" w:eastAsia="ＭＳ ゴシック" w:hAnsi="ＭＳ ゴシック" w:hint="eastAsia"/>
          <w:color w:val="auto"/>
          <w:sz w:val="22"/>
          <w:szCs w:val="22"/>
        </w:rPr>
        <w:t>号</w:t>
      </w:r>
      <w:r w:rsidR="008068C6" w:rsidRPr="00541B23">
        <w:rPr>
          <w:rFonts w:ascii="ＭＳ ゴシック" w:eastAsia="ＭＳ ゴシック" w:hAnsi="ＭＳ ゴシック"/>
          <w:color w:val="auto"/>
          <w:sz w:val="22"/>
          <w:szCs w:val="22"/>
        </w:rPr>
        <w:t>(</w:t>
      </w:r>
      <w:r w:rsidR="008068C6" w:rsidRPr="00541B23">
        <w:rPr>
          <w:rFonts w:ascii="ＭＳ ゴシック" w:eastAsia="ＭＳ ゴシック" w:hAnsi="ＭＳ ゴシック" w:hint="eastAsia"/>
          <w:color w:val="auto"/>
          <w:sz w:val="22"/>
          <w:szCs w:val="22"/>
        </w:rPr>
        <w:t>裏面</w:t>
      </w:r>
      <w:r w:rsidR="008068C6" w:rsidRPr="00541B23">
        <w:rPr>
          <w:rFonts w:ascii="ＭＳ ゴシック" w:eastAsia="ＭＳ ゴシック" w:hAnsi="ＭＳ ゴシック"/>
          <w:color w:val="auto"/>
          <w:sz w:val="22"/>
          <w:szCs w:val="22"/>
        </w:rPr>
        <w:t>)</w:t>
      </w:r>
      <w:r w:rsidR="008068C6" w:rsidRPr="00541B23">
        <w:rPr>
          <w:rFonts w:ascii="ＭＳ ゴシック" w:eastAsia="ＭＳ ゴシック" w:hAnsi="ＭＳ ゴシック" w:hint="eastAsia"/>
          <w:color w:val="auto"/>
          <w:sz w:val="22"/>
          <w:szCs w:val="22"/>
        </w:rPr>
        <w:t>（令和</w:t>
      </w:r>
      <w:r w:rsidR="00877C1F">
        <w:rPr>
          <w:rFonts w:ascii="ＭＳ ゴシック" w:eastAsia="ＭＳ ゴシック" w:hAnsi="ＭＳ ゴシック" w:hint="eastAsia"/>
          <w:color w:val="auto"/>
          <w:sz w:val="22"/>
          <w:szCs w:val="22"/>
        </w:rPr>
        <w:t>６</w:t>
      </w:r>
      <w:r w:rsidR="008068C6" w:rsidRPr="00541B23">
        <w:rPr>
          <w:rFonts w:ascii="ＭＳ ゴシック" w:eastAsia="ＭＳ ゴシック" w:hAnsi="ＭＳ ゴシック" w:hint="eastAsia"/>
          <w:color w:val="auto"/>
          <w:sz w:val="22"/>
          <w:szCs w:val="22"/>
        </w:rPr>
        <w:t>.４改正）</w:t>
      </w:r>
    </w:p>
    <w:p w14:paraId="5A9C5706" w14:textId="4C612616" w:rsidR="00F6798E" w:rsidRDefault="00F6798E" w:rsidP="00F6798E">
      <w:pPr>
        <w:pStyle w:val="af0"/>
        <w:adjustRightInd/>
        <w:spacing w:line="242" w:lineRule="exact"/>
        <w:ind w:left="120" w:right="242"/>
        <w:rPr>
          <w:rFonts w:ascii="ＭＳ 明朝" w:cs="Times New Roman"/>
        </w:rPr>
      </w:pPr>
      <w:r>
        <w:rPr>
          <w:rFonts w:ascii="ＭＳ 明朝" w:eastAsia="ＭＳ ゴシック" w:cs="ＭＳ ゴシック" w:hint="eastAsia"/>
          <w:sz w:val="22"/>
          <w:szCs w:val="22"/>
        </w:rPr>
        <w:t>〔記入上の注意〕</w:t>
      </w:r>
    </w:p>
    <w:p w14:paraId="3AC36283" w14:textId="77777777" w:rsidR="00F6798E" w:rsidRPr="007E7B4F" w:rsidRDefault="00F6798E" w:rsidP="00F6798E">
      <w:pPr>
        <w:pStyle w:val="af0"/>
        <w:adjustRightInd/>
        <w:spacing w:line="242" w:lineRule="exact"/>
        <w:ind w:left="362" w:right="244" w:hanging="362"/>
        <w:rPr>
          <w:rFonts w:ascii="ＭＳ 明朝" w:cs="Times New Roman"/>
        </w:rPr>
      </w:pPr>
      <w:r w:rsidRPr="007E7B4F">
        <w:rPr>
          <w:rFonts w:ascii="ＭＳ ゴシック" w:hAnsi="ＭＳ ゴシック" w:cs="ＭＳ ゴシック"/>
          <w:sz w:val="22"/>
          <w:szCs w:val="22"/>
        </w:rPr>
        <w:t xml:space="preserve">(1)  </w:t>
      </w:r>
      <w:r w:rsidRPr="007E7B4F">
        <w:rPr>
          <w:rFonts w:ascii="ＭＳ 明朝" w:eastAsia="ＭＳ ゴシック" w:cs="ＭＳ ゴシック" w:hint="eastAsia"/>
          <w:sz w:val="22"/>
          <w:szCs w:val="22"/>
        </w:rPr>
        <w:t>１の</w:t>
      </w:r>
      <w:r w:rsidRPr="007E7B4F">
        <w:rPr>
          <w:rFonts w:ascii="ＭＳ ゴシック" w:hAnsi="ＭＳ ゴシック" w:cs="ＭＳ ゴシック"/>
          <w:sz w:val="22"/>
          <w:szCs w:val="22"/>
        </w:rPr>
        <w:t>(1)</w:t>
      </w:r>
      <w:r w:rsidRPr="007E7B4F">
        <w:rPr>
          <w:rFonts w:ascii="ＭＳ 明朝" w:eastAsia="ＭＳ ゴシック" w:cs="ＭＳ ゴシック" w:hint="eastAsia"/>
          <w:sz w:val="22"/>
          <w:szCs w:val="22"/>
        </w:rPr>
        <w:t>の欄には、申請の日における「再就職援助計画を作成する事業所」を含む申請事業主の全ての事業所数を記入してください。</w:t>
      </w:r>
    </w:p>
    <w:p w14:paraId="74A7138E" w14:textId="77777777" w:rsidR="00F6798E" w:rsidRPr="007E7B4F" w:rsidRDefault="00F6798E" w:rsidP="00F6798E">
      <w:pPr>
        <w:pStyle w:val="af0"/>
        <w:adjustRightInd/>
        <w:spacing w:line="242" w:lineRule="exact"/>
        <w:ind w:left="362" w:right="244" w:hanging="362"/>
        <w:rPr>
          <w:rFonts w:ascii="ＭＳ 明朝" w:cs="Times New Roman"/>
        </w:rPr>
      </w:pPr>
    </w:p>
    <w:p w14:paraId="48A611DE" w14:textId="77777777" w:rsidR="00F6798E" w:rsidRPr="007E7B4F" w:rsidRDefault="00F6798E" w:rsidP="00F6798E">
      <w:pPr>
        <w:pStyle w:val="af0"/>
        <w:adjustRightInd/>
        <w:spacing w:line="242" w:lineRule="exact"/>
        <w:ind w:left="362" w:right="244" w:hanging="362"/>
        <w:rPr>
          <w:rFonts w:ascii="ＭＳ 明朝" w:cs="Times New Roman"/>
        </w:rPr>
      </w:pPr>
      <w:r w:rsidRPr="007E7B4F">
        <w:rPr>
          <w:rFonts w:ascii="ＭＳ ゴシック" w:hAnsi="ＭＳ ゴシック" w:cs="ＭＳ ゴシック"/>
          <w:sz w:val="22"/>
          <w:szCs w:val="22"/>
        </w:rPr>
        <w:t>(2)</w:t>
      </w:r>
      <w:r w:rsidRPr="007E7B4F">
        <w:rPr>
          <w:rFonts w:ascii="ＭＳ 明朝" w:eastAsia="ＭＳ ゴシック" w:cs="ＭＳ ゴシック" w:hint="eastAsia"/>
          <w:sz w:val="22"/>
          <w:szCs w:val="22"/>
        </w:rPr>
        <w:t xml:space="preserve">　１</w:t>
      </w:r>
      <w:r w:rsidRPr="007E7B4F">
        <w:rPr>
          <w:rFonts w:ascii="ＭＳ ゴシック" w:hAnsi="ＭＳ ゴシック" w:cs="ＭＳ ゴシック"/>
          <w:sz w:val="22"/>
          <w:szCs w:val="22"/>
        </w:rPr>
        <w:t>(2)</w:t>
      </w:r>
      <w:r w:rsidRPr="007E7B4F">
        <w:rPr>
          <w:rFonts w:ascii="ＭＳ 明朝" w:eastAsia="ＭＳ ゴシック" w:cs="ＭＳ ゴシック" w:hint="eastAsia"/>
          <w:sz w:val="22"/>
          <w:szCs w:val="22"/>
        </w:rPr>
        <w:t>の欄には、</w:t>
      </w:r>
      <w:r w:rsidRPr="007E7B4F">
        <w:rPr>
          <w:rFonts w:ascii="ＭＳ ゴシック" w:hAnsi="ＭＳ ゴシック" w:cs="ＭＳ ゴシック"/>
          <w:sz w:val="22"/>
          <w:szCs w:val="22"/>
        </w:rPr>
        <w:t>(1)</w:t>
      </w:r>
      <w:r w:rsidRPr="007E7B4F">
        <w:rPr>
          <w:rFonts w:ascii="ＭＳ 明朝" w:eastAsia="ＭＳ ゴシック" w:cs="ＭＳ ゴシック" w:hint="eastAsia"/>
          <w:sz w:val="22"/>
          <w:szCs w:val="22"/>
        </w:rPr>
        <w:t>の全ての事業所で申請の日において常時雇用する労働者</w:t>
      </w:r>
      <w:r w:rsidRPr="007E7B4F">
        <w:rPr>
          <w:rFonts w:ascii="ＭＳ ゴシック" w:hAnsi="ＭＳ ゴシック" w:cs="ＭＳ ゴシック"/>
          <w:sz w:val="22"/>
          <w:szCs w:val="22"/>
        </w:rPr>
        <w:t>(</w:t>
      </w:r>
      <w:r w:rsidRPr="007E7B4F">
        <w:rPr>
          <w:rFonts w:ascii="ＭＳ 明朝" w:eastAsia="ＭＳ ゴシック" w:cs="ＭＳ ゴシック" w:hint="eastAsia"/>
          <w:sz w:val="22"/>
          <w:szCs w:val="22"/>
        </w:rPr>
        <w:t>臨時に期間を定めて雇用される者、日々雇い入れられる者、季節的業務に雇用される者、試みの使用期間中の者等を除く者とし、これらの者であっても申請事業主に継続して６か月以上雇用されている者又は継続して６か月以上雇用されることが予定されている者は含むものとする。なお、１週の所定労働時間が</w:t>
      </w:r>
      <w:r w:rsidR="007C39CE" w:rsidRPr="007C39CE">
        <w:rPr>
          <w:rFonts w:asciiTheme="majorEastAsia" w:eastAsiaTheme="majorEastAsia" w:hAnsiTheme="majorEastAsia" w:cs="ＭＳ ゴシック" w:hint="eastAsia"/>
          <w:sz w:val="22"/>
          <w:szCs w:val="22"/>
        </w:rPr>
        <w:t>20</w:t>
      </w:r>
      <w:r w:rsidRPr="007E7B4F">
        <w:rPr>
          <w:rFonts w:ascii="ＭＳ 明朝" w:eastAsia="ＭＳ ゴシック" w:cs="ＭＳ ゴシック" w:hint="eastAsia"/>
          <w:sz w:val="22"/>
          <w:szCs w:val="22"/>
        </w:rPr>
        <w:t>時間未満の労働者は含まれない。２</w:t>
      </w:r>
      <w:r w:rsidRPr="007E7B4F">
        <w:rPr>
          <w:rFonts w:ascii="ＭＳ ゴシック" w:hAnsi="ＭＳ ゴシック" w:cs="ＭＳ ゴシック"/>
          <w:sz w:val="22"/>
          <w:szCs w:val="22"/>
        </w:rPr>
        <w:t>(6)</w:t>
      </w:r>
      <w:r w:rsidRPr="007E7B4F">
        <w:rPr>
          <w:rFonts w:ascii="ＭＳ 明朝" w:eastAsia="ＭＳ ゴシック" w:cs="ＭＳ ゴシック" w:hint="eastAsia"/>
          <w:sz w:val="22"/>
          <w:szCs w:val="22"/>
        </w:rPr>
        <w:t>の欄において同じ。）の数を記入してください。</w:t>
      </w:r>
    </w:p>
    <w:p w14:paraId="26083F0D" w14:textId="77777777" w:rsidR="00F6798E" w:rsidRPr="007E7B4F" w:rsidRDefault="00F6798E" w:rsidP="00F6798E">
      <w:pPr>
        <w:pStyle w:val="af0"/>
        <w:adjustRightInd/>
        <w:spacing w:line="242" w:lineRule="exact"/>
        <w:ind w:left="724" w:right="244"/>
        <w:rPr>
          <w:rFonts w:ascii="ＭＳ 明朝" w:cs="Times New Roman"/>
        </w:rPr>
      </w:pPr>
    </w:p>
    <w:p w14:paraId="2567A18D" w14:textId="77777777" w:rsidR="00F6798E" w:rsidRPr="007E7B4F" w:rsidRDefault="00F6798E" w:rsidP="00F6798E">
      <w:pPr>
        <w:pStyle w:val="af0"/>
        <w:adjustRightInd/>
        <w:spacing w:line="242" w:lineRule="exact"/>
        <w:ind w:left="362" w:right="244" w:hanging="362"/>
        <w:rPr>
          <w:rFonts w:ascii="ＭＳ 明朝" w:cs="Times New Roman"/>
        </w:rPr>
      </w:pPr>
      <w:r w:rsidRPr="007E7B4F">
        <w:rPr>
          <w:rFonts w:ascii="ＭＳ ゴシック" w:hAnsi="ＭＳ ゴシック" w:cs="ＭＳ ゴシック"/>
          <w:sz w:val="22"/>
          <w:szCs w:val="22"/>
        </w:rPr>
        <w:t>(3)</w:t>
      </w:r>
      <w:r w:rsidRPr="007E7B4F">
        <w:rPr>
          <w:rFonts w:ascii="ＭＳ 明朝" w:eastAsia="ＭＳ ゴシック" w:cs="ＭＳ ゴシック" w:hint="eastAsia"/>
          <w:sz w:val="22"/>
          <w:szCs w:val="22"/>
        </w:rPr>
        <w:t xml:space="preserve">　３欄については、工場や事業所の閉鎖、生産量縮小の計画等事業規模の縮小等の内容及びその理由について記載するとともに、別紙１「事業規模の縮小等に関する資料」を添付してください。</w:t>
      </w:r>
    </w:p>
    <w:p w14:paraId="13AD712C" w14:textId="77777777" w:rsidR="00F6798E" w:rsidRPr="007E7B4F" w:rsidRDefault="00F6798E" w:rsidP="00F6798E">
      <w:pPr>
        <w:pStyle w:val="af0"/>
        <w:adjustRightInd/>
        <w:spacing w:line="242" w:lineRule="exact"/>
        <w:ind w:left="724" w:right="244"/>
        <w:rPr>
          <w:rFonts w:ascii="ＭＳ 明朝" w:cs="Times New Roman"/>
        </w:rPr>
      </w:pPr>
    </w:p>
    <w:p w14:paraId="7FDB5B61" w14:textId="77777777" w:rsidR="00F6798E" w:rsidRPr="007E7B4F" w:rsidRDefault="00F6798E" w:rsidP="00F6798E">
      <w:pPr>
        <w:pStyle w:val="af0"/>
        <w:adjustRightInd/>
        <w:spacing w:line="242" w:lineRule="exact"/>
        <w:ind w:left="362" w:right="244" w:hanging="362"/>
        <w:rPr>
          <w:rFonts w:ascii="ＭＳ 明朝" w:cs="Times New Roman"/>
        </w:rPr>
      </w:pPr>
      <w:r w:rsidRPr="007E7B4F">
        <w:rPr>
          <w:rFonts w:ascii="ＭＳ ゴシック" w:hAnsi="ＭＳ ゴシック" w:cs="ＭＳ ゴシック"/>
          <w:sz w:val="22"/>
          <w:szCs w:val="22"/>
        </w:rPr>
        <w:t>(4)</w:t>
      </w:r>
      <w:r w:rsidRPr="007E7B4F">
        <w:rPr>
          <w:rFonts w:ascii="ＭＳ 明朝" w:eastAsia="ＭＳ ゴシック" w:cs="ＭＳ ゴシック" w:hint="eastAsia"/>
          <w:sz w:val="22"/>
          <w:szCs w:val="22"/>
        </w:rPr>
        <w:t xml:space="preserve">　４</w:t>
      </w:r>
      <w:r w:rsidRPr="007E7B4F">
        <w:rPr>
          <w:rFonts w:ascii="ＭＳ ゴシック" w:hAnsi="ＭＳ ゴシック" w:cs="ＭＳ ゴシック"/>
          <w:sz w:val="22"/>
          <w:szCs w:val="22"/>
        </w:rPr>
        <w:t>(1)</w:t>
      </w:r>
      <w:r w:rsidRPr="007E7B4F">
        <w:rPr>
          <w:rFonts w:ascii="ＭＳ 明朝" w:eastAsia="ＭＳ ゴシック" w:cs="ＭＳ ゴシック" w:hint="eastAsia"/>
          <w:sz w:val="22"/>
          <w:szCs w:val="22"/>
        </w:rPr>
        <w:t>の欄については、事業規模の縮小等に伴い離職を余儀なくされる者の合計数を記載するとともに、内数で障害者</w:t>
      </w:r>
      <w:r w:rsidR="007C39CE">
        <w:rPr>
          <w:rFonts w:ascii="ＭＳ ゴシック" w:hAnsi="ＭＳ ゴシック" w:cs="ＭＳ ゴシック" w:hint="eastAsia"/>
          <w:sz w:val="22"/>
          <w:szCs w:val="22"/>
        </w:rPr>
        <w:t>（</w:t>
      </w:r>
      <w:r w:rsidR="007C39CE">
        <w:rPr>
          <w:rFonts w:ascii="ＭＳ 明朝" w:eastAsia="ＭＳ ゴシック" w:cs="ＭＳ ゴシック" w:hint="eastAsia"/>
          <w:sz w:val="22"/>
          <w:szCs w:val="22"/>
        </w:rPr>
        <w:t>障害者の雇用の促進等に関する法律（昭和</w:t>
      </w:r>
      <w:r w:rsidR="007C39CE" w:rsidRPr="007C39CE">
        <w:rPr>
          <w:rFonts w:asciiTheme="majorEastAsia" w:eastAsiaTheme="majorEastAsia" w:hAnsiTheme="majorEastAsia" w:cs="ＭＳ ゴシック" w:hint="eastAsia"/>
          <w:sz w:val="22"/>
          <w:szCs w:val="22"/>
        </w:rPr>
        <w:t>35年法律第123</w:t>
      </w:r>
      <w:r w:rsidRPr="007C39CE">
        <w:rPr>
          <w:rFonts w:asciiTheme="majorEastAsia" w:eastAsiaTheme="majorEastAsia" w:hAnsiTheme="majorEastAsia" w:cs="ＭＳ ゴシック" w:hint="eastAsia"/>
          <w:sz w:val="22"/>
          <w:szCs w:val="22"/>
        </w:rPr>
        <w:t>号</w:t>
      </w:r>
      <w:r w:rsidRPr="007E7B4F">
        <w:rPr>
          <w:rFonts w:ascii="ＭＳ 明朝" w:eastAsia="ＭＳ ゴシック" w:cs="ＭＳ ゴシック" w:hint="eastAsia"/>
          <w:sz w:val="22"/>
          <w:szCs w:val="22"/>
        </w:rPr>
        <w:t>）第２条第１号の障害者）の数を括弧書きで記載してください。また、別紙２「計画対象労働者に関する一覧」を添付してください。</w:t>
      </w:r>
    </w:p>
    <w:p w14:paraId="1D4D937F" w14:textId="77777777" w:rsidR="00F6798E" w:rsidRPr="007E7B4F" w:rsidRDefault="00F6798E" w:rsidP="00F6798E">
      <w:pPr>
        <w:pStyle w:val="af0"/>
        <w:adjustRightInd/>
        <w:spacing w:line="242" w:lineRule="exact"/>
        <w:ind w:left="724" w:right="244"/>
        <w:rPr>
          <w:rFonts w:ascii="ＭＳ 明朝" w:cs="Times New Roman"/>
        </w:rPr>
      </w:pPr>
    </w:p>
    <w:p w14:paraId="44204155" w14:textId="5F5ADB0A" w:rsidR="00F6798E" w:rsidRPr="006B0386" w:rsidRDefault="00F6798E" w:rsidP="00F6798E">
      <w:pPr>
        <w:pStyle w:val="af0"/>
        <w:adjustRightInd/>
        <w:spacing w:line="242" w:lineRule="exact"/>
        <w:ind w:left="362" w:right="244" w:hanging="362"/>
        <w:rPr>
          <w:rFonts w:ascii="ＭＳ 明朝" w:cs="Times New Roman"/>
          <w:color w:val="auto"/>
        </w:rPr>
      </w:pPr>
      <w:r w:rsidRPr="007E7B4F">
        <w:rPr>
          <w:rFonts w:ascii="ＭＳ ゴシック" w:hAnsi="ＭＳ ゴシック" w:cs="ＭＳ ゴシック"/>
          <w:sz w:val="22"/>
          <w:szCs w:val="22"/>
        </w:rPr>
        <w:t>(5)</w:t>
      </w:r>
      <w:r w:rsidRPr="007E7B4F">
        <w:rPr>
          <w:rFonts w:ascii="ＭＳ 明朝" w:eastAsia="ＭＳ ゴシック" w:cs="ＭＳ ゴシック" w:hint="eastAsia"/>
          <w:sz w:val="22"/>
          <w:szCs w:val="22"/>
        </w:rPr>
        <w:t xml:space="preserve">　５欄には、実施を予定している再就職援助のための具体的な措置を以下の例のように記載してください。また、事業</w:t>
      </w:r>
      <w:r w:rsidR="007C39CE">
        <w:rPr>
          <w:rFonts w:ascii="ＭＳ 明朝" w:eastAsia="ＭＳ ゴシック" w:cs="ＭＳ ゴシック" w:hint="eastAsia"/>
          <w:sz w:val="22"/>
          <w:szCs w:val="22"/>
        </w:rPr>
        <w:t>主が再就職援助計画の対象となる者（雇用保険法（昭</w:t>
      </w:r>
      <w:r w:rsidR="007C39CE" w:rsidRPr="007C39CE">
        <w:rPr>
          <w:rFonts w:asciiTheme="majorEastAsia" w:eastAsiaTheme="majorEastAsia" w:hAnsiTheme="majorEastAsia" w:cs="ＭＳ ゴシック" w:hint="eastAsia"/>
          <w:sz w:val="22"/>
          <w:szCs w:val="22"/>
        </w:rPr>
        <w:t>和49</w:t>
      </w:r>
      <w:r w:rsidRPr="007C39CE">
        <w:rPr>
          <w:rFonts w:asciiTheme="majorEastAsia" w:eastAsiaTheme="majorEastAsia" w:hAnsiTheme="majorEastAsia" w:cs="ＭＳ ゴシック" w:hint="eastAsia"/>
          <w:sz w:val="22"/>
          <w:szCs w:val="22"/>
        </w:rPr>
        <w:t>年法律第</w:t>
      </w:r>
      <w:r w:rsidR="007C39CE" w:rsidRPr="007C39CE">
        <w:rPr>
          <w:rFonts w:asciiTheme="majorEastAsia" w:eastAsiaTheme="majorEastAsia" w:hAnsiTheme="majorEastAsia" w:cs="ＭＳ ゴシック" w:hint="eastAsia"/>
          <w:sz w:val="22"/>
          <w:szCs w:val="22"/>
        </w:rPr>
        <w:t>116</w:t>
      </w:r>
      <w:r w:rsidR="007C39CE">
        <w:rPr>
          <w:rFonts w:ascii="ＭＳ 明朝" w:eastAsia="ＭＳ ゴシック" w:cs="ＭＳ ゴシック" w:hint="eastAsia"/>
          <w:sz w:val="22"/>
          <w:szCs w:val="22"/>
        </w:rPr>
        <w:t>号）第</w:t>
      </w:r>
      <w:r w:rsidR="007C39CE" w:rsidRPr="007C39CE">
        <w:rPr>
          <w:rFonts w:asciiTheme="majorEastAsia" w:eastAsiaTheme="majorEastAsia" w:hAnsiTheme="majorEastAsia" w:cs="ＭＳ ゴシック" w:hint="eastAsia"/>
          <w:sz w:val="22"/>
          <w:szCs w:val="22"/>
        </w:rPr>
        <w:t>60</w:t>
      </w:r>
      <w:r w:rsidRPr="007C39CE">
        <w:rPr>
          <w:rFonts w:asciiTheme="majorEastAsia" w:eastAsiaTheme="majorEastAsia" w:hAnsiTheme="majorEastAsia" w:cs="ＭＳ ゴシック" w:hint="eastAsia"/>
          <w:sz w:val="22"/>
          <w:szCs w:val="22"/>
        </w:rPr>
        <w:t>条</w:t>
      </w:r>
      <w:r w:rsidRPr="007E7B4F">
        <w:rPr>
          <w:rFonts w:ascii="ＭＳ 明朝" w:eastAsia="ＭＳ ゴシック" w:cs="ＭＳ ゴシック" w:hint="eastAsia"/>
          <w:sz w:val="22"/>
          <w:szCs w:val="22"/>
        </w:rPr>
        <w:t>の２第１項第１号に規定する一般被保険者でない者、当該事業主に一般被保険者として継続して雇用された期間が１年未満である者及び当該事業主の事業所へ復帰の見込みがある者を除く。）の再就職に係る支援を職業紹介事業者に委託す</w:t>
      </w:r>
      <w:r w:rsidR="007C39CE">
        <w:rPr>
          <w:rFonts w:ascii="ＭＳ 明朝" w:eastAsia="ＭＳ ゴシック" w:cs="ＭＳ ゴシック" w:hint="eastAsia"/>
          <w:sz w:val="22"/>
          <w:szCs w:val="22"/>
        </w:rPr>
        <w:t>る等の要件を満たした場合に支給される雇用保険法施行規則</w:t>
      </w:r>
      <w:r w:rsidR="007C39CE" w:rsidRPr="007C39CE">
        <w:rPr>
          <w:rFonts w:asciiTheme="majorEastAsia" w:eastAsiaTheme="majorEastAsia" w:hAnsiTheme="majorEastAsia" w:cs="ＭＳ ゴシック" w:hint="eastAsia"/>
          <w:sz w:val="22"/>
          <w:szCs w:val="22"/>
        </w:rPr>
        <w:t>（昭和50年労働省令第３号）第102</w:t>
      </w:r>
      <w:r w:rsidRPr="007C39CE">
        <w:rPr>
          <w:rFonts w:asciiTheme="majorEastAsia" w:eastAsiaTheme="majorEastAsia" w:hAnsiTheme="majorEastAsia" w:cs="ＭＳ ゴシック" w:hint="eastAsia"/>
          <w:sz w:val="22"/>
          <w:szCs w:val="22"/>
        </w:rPr>
        <w:t>条の４に規定す</w:t>
      </w:r>
      <w:r w:rsidRPr="007E7B4F">
        <w:rPr>
          <w:rFonts w:ascii="ＭＳ 明朝" w:eastAsia="ＭＳ ゴシック" w:cs="ＭＳ ゴシック" w:hint="eastAsia"/>
          <w:sz w:val="22"/>
          <w:szCs w:val="22"/>
        </w:rPr>
        <w:t>る</w:t>
      </w:r>
      <w:r w:rsidR="00877C1F">
        <w:rPr>
          <w:rFonts w:ascii="ＭＳ 明朝" w:eastAsia="ＭＳ ゴシック" w:cs="ＭＳ ゴシック" w:hint="eastAsia"/>
          <w:sz w:val="22"/>
          <w:szCs w:val="22"/>
        </w:rPr>
        <w:t>早期再就職支援等</w:t>
      </w:r>
      <w:r w:rsidRPr="007E7B4F">
        <w:rPr>
          <w:rFonts w:ascii="ＭＳ 明朝" w:eastAsia="ＭＳ ゴシック" w:cs="ＭＳ ゴシック" w:hint="eastAsia"/>
          <w:sz w:val="22"/>
          <w:szCs w:val="22"/>
        </w:rPr>
        <w:t>助成金</w:t>
      </w:r>
      <w:r w:rsidRPr="006B0386">
        <w:rPr>
          <w:rFonts w:ascii="ＭＳ 明朝" w:eastAsia="ＭＳ ゴシック" w:cs="ＭＳ ゴシック" w:hint="eastAsia"/>
          <w:color w:val="auto"/>
          <w:sz w:val="22"/>
          <w:szCs w:val="22"/>
        </w:rPr>
        <w:t>（再就職支援コース）の受給を希望する場合には、□の中をチェックしてください。</w:t>
      </w:r>
    </w:p>
    <w:p w14:paraId="24773DAF" w14:textId="77777777" w:rsidR="00F6798E" w:rsidRPr="006B0386" w:rsidRDefault="00F6798E" w:rsidP="00F6798E">
      <w:pPr>
        <w:pStyle w:val="af0"/>
        <w:adjustRightInd/>
        <w:spacing w:line="242" w:lineRule="exact"/>
        <w:ind w:left="362" w:right="244"/>
        <w:rPr>
          <w:rFonts w:ascii="ＭＳ 明朝" w:cs="Times New Roman"/>
          <w:color w:val="auto"/>
        </w:rPr>
      </w:pPr>
      <w:r w:rsidRPr="006B0386">
        <w:rPr>
          <w:rFonts w:ascii="ＭＳ ゴシック" w:hAnsi="ＭＳ ゴシック" w:cs="ＭＳ ゴシック"/>
          <w:color w:val="auto"/>
          <w:sz w:val="22"/>
          <w:szCs w:val="22"/>
        </w:rPr>
        <w:t>(</w:t>
      </w:r>
      <w:r w:rsidRPr="006B0386">
        <w:rPr>
          <w:rFonts w:ascii="ＭＳ 明朝" w:eastAsia="ＭＳ ゴシック" w:cs="ＭＳ ゴシック" w:hint="eastAsia"/>
          <w:color w:val="auto"/>
          <w:sz w:val="22"/>
          <w:szCs w:val="22"/>
        </w:rPr>
        <w:t>例）</w:t>
      </w:r>
    </w:p>
    <w:p w14:paraId="0D863A52" w14:textId="77777777" w:rsidR="00F6798E" w:rsidRPr="007E7B4F" w:rsidRDefault="00F6798E" w:rsidP="00F6798E">
      <w:pPr>
        <w:pStyle w:val="af0"/>
        <w:adjustRightInd/>
        <w:spacing w:line="242" w:lineRule="exact"/>
        <w:ind w:left="484" w:right="244"/>
        <w:rPr>
          <w:rFonts w:ascii="ＭＳ 明朝" w:cs="Times New Roman"/>
        </w:rPr>
      </w:pPr>
      <w:r w:rsidRPr="007E7B4F">
        <w:rPr>
          <w:rFonts w:ascii="ＭＳ 明朝" w:eastAsia="ＭＳ ゴシック" w:cs="ＭＳ ゴシック" w:hint="eastAsia"/>
          <w:sz w:val="22"/>
          <w:szCs w:val="22"/>
        </w:rPr>
        <w:t>１　取引先企業や関連企業への再就職あっせん</w:t>
      </w:r>
    </w:p>
    <w:p w14:paraId="717803CC" w14:textId="77777777" w:rsidR="00F6798E" w:rsidRPr="007E7B4F" w:rsidRDefault="00F6798E" w:rsidP="00F6798E">
      <w:pPr>
        <w:pStyle w:val="af0"/>
        <w:adjustRightInd/>
        <w:spacing w:line="242" w:lineRule="exact"/>
        <w:ind w:left="484" w:right="244"/>
        <w:rPr>
          <w:rFonts w:ascii="ＭＳ 明朝" w:cs="Times New Roman"/>
        </w:rPr>
      </w:pPr>
      <w:r w:rsidRPr="007E7B4F">
        <w:rPr>
          <w:rFonts w:ascii="ＭＳ 明朝" w:eastAsia="ＭＳ ゴシック" w:cs="ＭＳ ゴシック" w:hint="eastAsia"/>
          <w:sz w:val="22"/>
          <w:szCs w:val="22"/>
        </w:rPr>
        <w:t>２　取引先企業、公共職業安定所、公益財団法人産業雇用安定センター等の求人情報の提供</w:t>
      </w:r>
    </w:p>
    <w:p w14:paraId="2436A92A" w14:textId="77777777" w:rsidR="00F6798E" w:rsidRPr="007E7B4F" w:rsidRDefault="00F6798E" w:rsidP="00F6798E">
      <w:pPr>
        <w:pStyle w:val="af0"/>
        <w:adjustRightInd/>
        <w:spacing w:line="242" w:lineRule="exact"/>
        <w:ind w:left="484" w:right="244"/>
        <w:rPr>
          <w:rFonts w:ascii="ＭＳ 明朝" w:cs="Times New Roman"/>
        </w:rPr>
      </w:pPr>
      <w:r w:rsidRPr="007E7B4F">
        <w:rPr>
          <w:rFonts w:ascii="ＭＳ 明朝" w:eastAsia="ＭＳ ゴシック" w:cs="ＭＳ ゴシック" w:hint="eastAsia"/>
          <w:sz w:val="22"/>
          <w:szCs w:val="22"/>
        </w:rPr>
        <w:t>３　求職活動や教育訓練受講のための有給休暇の付与</w:t>
      </w:r>
    </w:p>
    <w:p w14:paraId="60047411" w14:textId="77777777" w:rsidR="00F6798E" w:rsidRPr="007E7B4F" w:rsidRDefault="00F6798E" w:rsidP="00F6798E">
      <w:pPr>
        <w:pStyle w:val="af0"/>
        <w:adjustRightInd/>
        <w:spacing w:line="242" w:lineRule="exact"/>
        <w:ind w:left="484" w:right="244"/>
        <w:rPr>
          <w:rFonts w:ascii="ＭＳ 明朝" w:cs="Times New Roman"/>
        </w:rPr>
      </w:pPr>
      <w:r w:rsidRPr="007E7B4F">
        <w:rPr>
          <w:rFonts w:ascii="ＭＳ 明朝" w:eastAsia="ＭＳ ゴシック" w:cs="ＭＳ ゴシック" w:hint="eastAsia"/>
          <w:sz w:val="22"/>
          <w:szCs w:val="22"/>
        </w:rPr>
        <w:t>４　教育訓練受講のための費用負担</w:t>
      </w:r>
    </w:p>
    <w:p w14:paraId="25E598C7" w14:textId="77777777" w:rsidR="00F6798E" w:rsidRPr="007E7B4F" w:rsidRDefault="00F6798E" w:rsidP="00F6798E">
      <w:pPr>
        <w:pStyle w:val="af0"/>
        <w:adjustRightInd/>
        <w:spacing w:line="242" w:lineRule="exact"/>
        <w:ind w:left="484" w:right="244"/>
        <w:rPr>
          <w:rFonts w:ascii="ＭＳ 明朝" w:cs="Times New Roman"/>
        </w:rPr>
      </w:pPr>
      <w:r w:rsidRPr="007E7B4F">
        <w:rPr>
          <w:rFonts w:ascii="ＭＳ 明朝" w:eastAsia="ＭＳ ゴシック" w:cs="ＭＳ ゴシック" w:hint="eastAsia"/>
          <w:sz w:val="22"/>
          <w:szCs w:val="22"/>
        </w:rPr>
        <w:t>５　再就職相談室の設置</w:t>
      </w:r>
    </w:p>
    <w:p w14:paraId="7422D3A5" w14:textId="77777777" w:rsidR="00F6798E" w:rsidRPr="00F6798E" w:rsidRDefault="00F6798E" w:rsidP="00F6798E">
      <w:pPr>
        <w:pStyle w:val="af0"/>
        <w:adjustRightInd/>
        <w:spacing w:line="242" w:lineRule="exact"/>
        <w:ind w:left="484" w:right="244"/>
        <w:rPr>
          <w:rFonts w:ascii="ＭＳ ゴシック" w:eastAsia="ＭＳ ゴシック" w:hAnsi="ＭＳ ゴシック" w:cs="Times New Roman"/>
          <w:sz w:val="22"/>
          <w:szCs w:val="22"/>
        </w:rPr>
      </w:pPr>
      <w:r w:rsidRPr="00F6798E">
        <w:rPr>
          <w:rFonts w:ascii="ＭＳ ゴシック" w:eastAsia="ＭＳ ゴシック" w:hAnsi="ＭＳ ゴシック" w:hint="eastAsia"/>
          <w:sz w:val="22"/>
          <w:szCs w:val="22"/>
        </w:rPr>
        <w:t>６　再就職に係る支援の職業紹介事業者への委託</w:t>
      </w:r>
    </w:p>
    <w:p w14:paraId="771E5A79" w14:textId="77777777" w:rsidR="00F6798E" w:rsidRPr="0021373F" w:rsidRDefault="00F6798E" w:rsidP="00F6798E">
      <w:pPr>
        <w:pStyle w:val="af0"/>
        <w:adjustRightInd/>
        <w:spacing w:line="242" w:lineRule="exact"/>
        <w:ind w:left="724" w:right="244"/>
        <w:rPr>
          <w:rFonts w:ascii="ＭＳ 明朝" w:cs="Times New Roman"/>
        </w:rPr>
      </w:pPr>
    </w:p>
    <w:p w14:paraId="5F2D110E" w14:textId="6D9DF10C" w:rsidR="00017B3F" w:rsidRDefault="00F6798E" w:rsidP="00E04329">
      <w:pPr>
        <w:pStyle w:val="af0"/>
        <w:adjustRightInd/>
        <w:spacing w:line="242" w:lineRule="exact"/>
        <w:ind w:left="440" w:right="244" w:hangingChars="200" w:hanging="440"/>
        <w:rPr>
          <w:rFonts w:ascii="ＭＳ ゴシック" w:eastAsia="ＭＳ ゴシック" w:hAnsi="ＭＳ ゴシック" w:cs="ＭＳ ゴシック"/>
          <w:sz w:val="22"/>
          <w:szCs w:val="22"/>
        </w:rPr>
      </w:pPr>
      <w:r w:rsidRPr="00EE159A">
        <w:rPr>
          <w:rFonts w:ascii="ＭＳ ゴシック" w:eastAsia="ＭＳ ゴシック" w:hAnsi="ＭＳ ゴシック" w:cs="ＭＳ ゴシック"/>
          <w:sz w:val="22"/>
          <w:szCs w:val="22"/>
        </w:rPr>
        <w:t>(6)</w:t>
      </w:r>
      <w:r w:rsidRPr="00EE159A">
        <w:rPr>
          <w:rFonts w:ascii="ＭＳ ゴシック" w:eastAsia="ＭＳ ゴシック" w:hAnsi="ＭＳ ゴシック" w:cs="ＭＳ ゴシック" w:hint="eastAsia"/>
          <w:sz w:val="22"/>
          <w:szCs w:val="22"/>
        </w:rPr>
        <w:t xml:space="preserve">　６欄</w:t>
      </w:r>
      <w:r w:rsidR="00017B3F">
        <w:rPr>
          <w:rFonts w:ascii="ＭＳ ゴシック" w:eastAsia="ＭＳ ゴシック" w:hAnsi="ＭＳ ゴシック" w:cs="ＭＳ ゴシック" w:hint="eastAsia"/>
          <w:sz w:val="22"/>
          <w:szCs w:val="22"/>
        </w:rPr>
        <w:t>について</w:t>
      </w:r>
      <w:r w:rsidRPr="00EE159A">
        <w:rPr>
          <w:rFonts w:ascii="ＭＳ ゴシック" w:eastAsia="ＭＳ ゴシック" w:hAnsi="ＭＳ ゴシック" w:cs="ＭＳ ゴシック" w:hint="eastAsia"/>
          <w:sz w:val="22"/>
          <w:szCs w:val="22"/>
        </w:rPr>
        <w:t>の</w:t>
      </w:r>
      <w:r w:rsidR="00017B3F">
        <w:rPr>
          <w:rFonts w:ascii="ＭＳ ゴシック" w:eastAsia="ＭＳ ゴシック" w:hAnsi="ＭＳ ゴシック" w:cs="ＭＳ ゴシック" w:hint="eastAsia"/>
          <w:sz w:val="22"/>
          <w:szCs w:val="22"/>
        </w:rPr>
        <w:t>意見を聴取した労働組合が事業場の全ての労働者の過半数で組織する労働組合であること又は労働者の過半数で組織する労働組合がない場合は、意見を聴取した者が労働者の過半数を代表する者であることを確認</w:t>
      </w:r>
      <w:r w:rsidR="00A3178E" w:rsidRPr="00EE159A">
        <w:rPr>
          <w:rFonts w:ascii="ＭＳ ゴシック" w:eastAsia="ＭＳ ゴシック" w:hAnsi="ＭＳ ゴシック" w:cs="ＭＳ ゴシック" w:hint="eastAsia"/>
          <w:sz w:val="22"/>
          <w:szCs w:val="22"/>
        </w:rPr>
        <w:t>してください。</w:t>
      </w:r>
    </w:p>
    <w:p w14:paraId="15F66E4A" w14:textId="3279D2F0" w:rsidR="001124B3" w:rsidRPr="00017B3F" w:rsidRDefault="00017B3F" w:rsidP="00E04329">
      <w:pPr>
        <w:pStyle w:val="af0"/>
        <w:adjustRightInd/>
        <w:spacing w:line="242" w:lineRule="exact"/>
        <w:ind w:left="440" w:right="244" w:hangingChars="200" w:hanging="440"/>
        <w:rPr>
          <w:rFonts w:ascii="ＭＳ 明朝" w:cs="Times New Roman"/>
        </w:rPr>
      </w:pPr>
      <w:r>
        <w:rPr>
          <w:rFonts w:ascii="ＭＳ ゴシック" w:eastAsia="ＭＳ ゴシック" w:hAnsi="ＭＳ ゴシック" w:cs="Times New Roman" w:hint="eastAsia"/>
          <w:sz w:val="22"/>
          <w:szCs w:val="22"/>
        </w:rPr>
        <w:t xml:space="preserve">　　　</w:t>
      </w:r>
      <w:r w:rsidRPr="00EE159A">
        <w:rPr>
          <w:rFonts w:ascii="ＭＳ ゴシック" w:eastAsia="ＭＳ ゴシック" w:hAnsi="ＭＳ ゴシック" w:cs="Times New Roman" w:hint="eastAsia"/>
          <w:sz w:val="22"/>
          <w:szCs w:val="22"/>
        </w:rPr>
        <w:t>当該労働者代表者が</w:t>
      </w:r>
      <w:r w:rsidRPr="00EE159A">
        <w:rPr>
          <w:rFonts w:ascii="ＭＳ ゴシック" w:eastAsia="ＭＳ ゴシック" w:hAnsi="ＭＳ ゴシック" w:cs="Times New Roman"/>
          <w:sz w:val="22"/>
          <w:szCs w:val="22"/>
        </w:rPr>
        <w:t>労働者の過半数</w:t>
      </w:r>
      <w:r w:rsidRPr="00EE159A">
        <w:rPr>
          <w:rFonts w:ascii="ＭＳ ゴシック" w:eastAsia="ＭＳ ゴシック" w:hAnsi="ＭＳ ゴシック" w:cs="Times New Roman" w:hint="eastAsia"/>
          <w:sz w:val="22"/>
          <w:szCs w:val="22"/>
        </w:rPr>
        <w:t>を</w:t>
      </w:r>
      <w:r w:rsidRPr="00EE159A">
        <w:rPr>
          <w:rFonts w:ascii="ＭＳ ゴシック" w:eastAsia="ＭＳ ゴシック" w:hAnsi="ＭＳ ゴシック" w:cs="Times New Roman"/>
          <w:sz w:val="22"/>
          <w:szCs w:val="22"/>
        </w:rPr>
        <w:t>代表する</w:t>
      </w:r>
      <w:r w:rsidRPr="00EE159A">
        <w:rPr>
          <w:rFonts w:ascii="ＭＳ ゴシック" w:eastAsia="ＭＳ ゴシック" w:hAnsi="ＭＳ ゴシック" w:cs="Times New Roman" w:hint="eastAsia"/>
          <w:sz w:val="22"/>
          <w:szCs w:val="22"/>
        </w:rPr>
        <w:t>者</w:t>
      </w:r>
      <w:r w:rsidRPr="00EE159A">
        <w:rPr>
          <w:rFonts w:ascii="ＭＳ ゴシック" w:eastAsia="ＭＳ ゴシック" w:hAnsi="ＭＳ ゴシック" w:cs="Times New Roman"/>
          <w:sz w:val="22"/>
          <w:szCs w:val="22"/>
        </w:rPr>
        <w:t>の場合、労働基準法第41条</w:t>
      </w:r>
      <w:r w:rsidRPr="00EE159A">
        <w:rPr>
          <w:rFonts w:ascii="ＭＳ ゴシック" w:eastAsia="ＭＳ ゴシック" w:hAnsi="ＭＳ ゴシック" w:cs="Times New Roman" w:hint="eastAsia"/>
          <w:sz w:val="22"/>
          <w:szCs w:val="22"/>
        </w:rPr>
        <w:t>第</w:t>
      </w:r>
      <w:r w:rsidRPr="00EE159A">
        <w:rPr>
          <w:rFonts w:ascii="ＭＳ ゴシック" w:eastAsia="ＭＳ ゴシック" w:hAnsi="ＭＳ ゴシック" w:cs="Times New Roman"/>
          <w:sz w:val="22"/>
          <w:szCs w:val="22"/>
        </w:rPr>
        <w:t>２号の監督</w:t>
      </w:r>
      <w:r w:rsidRPr="00EE159A">
        <w:rPr>
          <w:rFonts w:ascii="ＭＳ ゴシック" w:eastAsia="ＭＳ ゴシック" w:hAnsi="ＭＳ ゴシック" w:cs="Times New Roman" w:hint="eastAsia"/>
          <w:sz w:val="22"/>
          <w:szCs w:val="22"/>
        </w:rPr>
        <w:t>又は</w:t>
      </w:r>
      <w:r w:rsidRPr="00EE159A">
        <w:rPr>
          <w:rFonts w:ascii="ＭＳ ゴシック" w:eastAsia="ＭＳ ゴシック" w:hAnsi="ＭＳ ゴシック" w:cs="Times New Roman"/>
          <w:sz w:val="22"/>
          <w:szCs w:val="22"/>
        </w:rPr>
        <w:t>管理の地位</w:t>
      </w:r>
      <w:r w:rsidRPr="00EE159A">
        <w:rPr>
          <w:rFonts w:ascii="ＭＳ ゴシック" w:eastAsia="ＭＳ ゴシック" w:hAnsi="ＭＳ ゴシック" w:cs="Times New Roman" w:hint="eastAsia"/>
          <w:sz w:val="22"/>
          <w:szCs w:val="22"/>
        </w:rPr>
        <w:t>に</w:t>
      </w:r>
      <w:r w:rsidRPr="00EE159A">
        <w:rPr>
          <w:rFonts w:ascii="ＭＳ ゴシック" w:eastAsia="ＭＳ ゴシック" w:hAnsi="ＭＳ ゴシック" w:cs="Times New Roman"/>
          <w:sz w:val="22"/>
          <w:szCs w:val="22"/>
        </w:rPr>
        <w:t>ある者ではなく、投票、挙手等の方法による手続きにより</w:t>
      </w:r>
      <w:r w:rsidRPr="00EE159A">
        <w:rPr>
          <w:rFonts w:ascii="ＭＳ ゴシック" w:eastAsia="ＭＳ ゴシック" w:hAnsi="ＭＳ ゴシック" w:cs="Times New Roman" w:hint="eastAsia"/>
          <w:sz w:val="22"/>
          <w:szCs w:val="22"/>
        </w:rPr>
        <w:t>選出</w:t>
      </w:r>
      <w:r w:rsidRPr="00EE159A">
        <w:rPr>
          <w:rFonts w:ascii="ＭＳ ゴシック" w:eastAsia="ＭＳ ゴシック" w:hAnsi="ＭＳ ゴシック" w:cs="Times New Roman"/>
          <w:sz w:val="22"/>
          <w:szCs w:val="22"/>
        </w:rPr>
        <w:t>された者であって</w:t>
      </w:r>
      <w:r w:rsidRPr="00EE159A">
        <w:rPr>
          <w:rFonts w:ascii="ＭＳ ゴシック" w:eastAsia="ＭＳ ゴシック" w:hAnsi="ＭＳ ゴシック" w:cs="Times New Roman" w:hint="eastAsia"/>
          <w:sz w:val="22"/>
          <w:szCs w:val="22"/>
        </w:rPr>
        <w:t>使用者</w:t>
      </w:r>
      <w:r w:rsidRPr="00EE159A">
        <w:rPr>
          <w:rFonts w:ascii="ＭＳ ゴシック" w:eastAsia="ＭＳ ゴシック" w:hAnsi="ＭＳ ゴシック" w:cs="Times New Roman"/>
          <w:sz w:val="22"/>
          <w:szCs w:val="22"/>
        </w:rPr>
        <w:t>の意向に基づき選出されたもの</w:t>
      </w:r>
      <w:r>
        <w:rPr>
          <w:rFonts w:ascii="ＭＳ ゴシック" w:eastAsia="ＭＳ ゴシック" w:hAnsi="ＭＳ ゴシック" w:cs="Times New Roman"/>
          <w:sz w:val="22"/>
          <w:szCs w:val="22"/>
        </w:rPr>
        <w:t>で</w:t>
      </w:r>
      <w:r w:rsidRPr="00EE159A">
        <w:rPr>
          <w:rFonts w:ascii="ＭＳ ゴシック" w:eastAsia="ＭＳ ゴシック" w:hAnsi="ＭＳ ゴシック" w:cs="Times New Roman"/>
          <w:sz w:val="22"/>
          <w:szCs w:val="22"/>
        </w:rPr>
        <w:t>ないこと</w:t>
      </w:r>
      <w:r>
        <w:rPr>
          <w:rFonts w:ascii="ＭＳ ゴシック" w:eastAsia="ＭＳ ゴシック" w:hAnsi="ＭＳ ゴシック" w:cs="Times New Roman" w:hint="eastAsia"/>
          <w:sz w:val="22"/>
          <w:szCs w:val="22"/>
        </w:rPr>
        <w:t>を確認してください。</w:t>
      </w:r>
      <w:r w:rsidR="00EE159A" w:rsidRPr="00EE159A">
        <w:rPr>
          <w:rFonts w:ascii="ＭＳ ゴシック" w:eastAsia="ＭＳ ゴシック" w:hAnsi="ＭＳ ゴシック" w:cs="Times New Roman" w:hint="eastAsia"/>
          <w:sz w:val="22"/>
          <w:szCs w:val="22"/>
        </w:rPr>
        <w:t xml:space="preserve"> </w:t>
      </w:r>
    </w:p>
    <w:p w14:paraId="278D1379" w14:textId="77777777" w:rsidR="00F6798E" w:rsidRPr="00017B3F" w:rsidRDefault="00F6798E" w:rsidP="00F6798E">
      <w:pPr>
        <w:pStyle w:val="af0"/>
        <w:adjustRightInd/>
        <w:spacing w:line="242" w:lineRule="exact"/>
        <w:ind w:left="724" w:right="244"/>
        <w:rPr>
          <w:rFonts w:ascii="ＭＳ ゴシック" w:eastAsia="ＭＳ ゴシック" w:hAnsi="ＭＳ ゴシック" w:cs="Times New Roman"/>
          <w:sz w:val="22"/>
          <w:szCs w:val="22"/>
        </w:rPr>
      </w:pPr>
    </w:p>
    <w:p w14:paraId="6A30DAED" w14:textId="29DC84BF" w:rsidR="00F6798E" w:rsidRPr="007C39CE" w:rsidRDefault="00F6798E" w:rsidP="00F6798E">
      <w:pPr>
        <w:pStyle w:val="af0"/>
        <w:adjustRightInd/>
        <w:spacing w:line="242" w:lineRule="exact"/>
        <w:ind w:left="362" w:right="244" w:hanging="362"/>
        <w:rPr>
          <w:rFonts w:asciiTheme="majorEastAsia" w:eastAsiaTheme="majorEastAsia" w:hAnsiTheme="majorEastAsia" w:cs="Times New Roman"/>
        </w:rPr>
      </w:pPr>
      <w:r w:rsidRPr="007E7B4F">
        <w:rPr>
          <w:rFonts w:ascii="ＭＳ ゴシック" w:hAnsi="ＭＳ ゴシック" w:cs="ＭＳ ゴシック"/>
          <w:sz w:val="22"/>
          <w:szCs w:val="22"/>
        </w:rPr>
        <w:t>(7)</w:t>
      </w:r>
      <w:r w:rsidR="007C39CE">
        <w:rPr>
          <w:rFonts w:ascii="ＭＳ 明朝" w:eastAsia="ＭＳ ゴシック" w:cs="ＭＳ ゴシック" w:hint="eastAsia"/>
          <w:sz w:val="22"/>
          <w:szCs w:val="22"/>
        </w:rPr>
        <w:t xml:space="preserve">　</w:t>
      </w:r>
      <w:r w:rsidR="007C39CE" w:rsidRPr="007C39CE">
        <w:rPr>
          <w:rFonts w:asciiTheme="majorEastAsia" w:eastAsiaTheme="majorEastAsia" w:hAnsiTheme="majorEastAsia" w:cs="ＭＳ ゴシック" w:hint="eastAsia"/>
          <w:sz w:val="22"/>
          <w:szCs w:val="22"/>
        </w:rPr>
        <w:t>本計画の認定後、計画対象労働者のうち45歳以上</w:t>
      </w:r>
      <w:r w:rsidR="008068C6" w:rsidRPr="00541B23">
        <w:rPr>
          <w:rFonts w:asciiTheme="majorEastAsia" w:eastAsiaTheme="majorEastAsia" w:hAnsiTheme="majorEastAsia" w:cs="ＭＳ ゴシック" w:hint="eastAsia"/>
          <w:color w:val="auto"/>
          <w:sz w:val="22"/>
          <w:szCs w:val="22"/>
        </w:rPr>
        <w:t>70</w:t>
      </w:r>
      <w:r w:rsidRPr="007C39CE">
        <w:rPr>
          <w:rFonts w:asciiTheme="majorEastAsia" w:eastAsiaTheme="majorEastAsia" w:hAnsiTheme="majorEastAsia" w:cs="ＭＳ ゴシック" w:hint="eastAsia"/>
          <w:sz w:val="22"/>
          <w:szCs w:val="22"/>
        </w:rPr>
        <w:t>歳未満の者（雇用保険法第</w:t>
      </w:r>
      <w:r w:rsidR="007C39CE" w:rsidRPr="007C39CE">
        <w:rPr>
          <w:rFonts w:asciiTheme="majorEastAsia" w:eastAsiaTheme="majorEastAsia" w:hAnsiTheme="majorEastAsia" w:cs="ＭＳ ゴシック" w:hint="eastAsia"/>
          <w:sz w:val="22"/>
          <w:szCs w:val="22"/>
        </w:rPr>
        <w:t>38条第１項に規定する短期雇用特例被保険者及び同法第43</w:t>
      </w:r>
      <w:r w:rsidRPr="007C39CE">
        <w:rPr>
          <w:rFonts w:asciiTheme="majorEastAsia" w:eastAsiaTheme="majorEastAsia" w:hAnsiTheme="majorEastAsia" w:cs="ＭＳ ゴシック" w:hint="eastAsia"/>
          <w:sz w:val="22"/>
          <w:szCs w:val="22"/>
        </w:rPr>
        <w:t>条第１項に規定する日雇労働被保険者を除く。）につ</w:t>
      </w:r>
      <w:r w:rsidR="007C39CE" w:rsidRPr="007C39CE">
        <w:rPr>
          <w:rFonts w:asciiTheme="majorEastAsia" w:eastAsiaTheme="majorEastAsia" w:hAnsiTheme="majorEastAsia" w:cs="ＭＳ ゴシック" w:hint="eastAsia"/>
          <w:sz w:val="22"/>
          <w:szCs w:val="22"/>
        </w:rPr>
        <w:t>いて、高年齢者等の雇用の安定等に関する法律（昭和46年法律第68号。以下「高齢法」という。）第17</w:t>
      </w:r>
      <w:r w:rsidRPr="007C39CE">
        <w:rPr>
          <w:rFonts w:asciiTheme="majorEastAsia" w:eastAsiaTheme="majorEastAsia" w:hAnsiTheme="majorEastAsia" w:cs="ＭＳ ゴシック" w:hint="eastAsia"/>
          <w:sz w:val="22"/>
          <w:szCs w:val="22"/>
        </w:rPr>
        <w:t>条第１項に規定する求職活動支援書を作成し、その内容を記載した書面を当該支援書</w:t>
      </w:r>
      <w:r w:rsidR="007C39CE" w:rsidRPr="007C39CE">
        <w:rPr>
          <w:rFonts w:asciiTheme="majorEastAsia" w:eastAsiaTheme="majorEastAsia" w:hAnsiTheme="majorEastAsia" w:cs="ＭＳ ゴシック" w:hint="eastAsia"/>
          <w:sz w:val="22"/>
          <w:szCs w:val="22"/>
        </w:rPr>
        <w:t>に係る労働者に交付した場合については、雇用保険法施行規則第102</w:t>
      </w:r>
      <w:r w:rsidRPr="007C39CE">
        <w:rPr>
          <w:rFonts w:asciiTheme="majorEastAsia" w:eastAsiaTheme="majorEastAsia" w:hAnsiTheme="majorEastAsia" w:cs="ＭＳ ゴシック" w:hint="eastAsia"/>
          <w:sz w:val="22"/>
          <w:szCs w:val="22"/>
        </w:rPr>
        <w:t>条の５第２項第２号に規定する求職活動支援基本計画書の提出をしたものとして取扱うことができます。</w:t>
      </w:r>
    </w:p>
    <w:p w14:paraId="6F4BAB5C" w14:textId="77777777" w:rsidR="00F6798E" w:rsidRPr="007C39CE" w:rsidRDefault="00F6798E" w:rsidP="00F6798E">
      <w:pPr>
        <w:pStyle w:val="af0"/>
        <w:adjustRightInd/>
        <w:spacing w:line="242" w:lineRule="exact"/>
        <w:ind w:left="604" w:right="244"/>
        <w:rPr>
          <w:rFonts w:asciiTheme="majorEastAsia" w:eastAsiaTheme="majorEastAsia" w:hAnsiTheme="majorEastAsia" w:cs="Times New Roman"/>
        </w:rPr>
      </w:pPr>
      <w:r w:rsidRPr="007C39CE">
        <w:rPr>
          <w:rFonts w:asciiTheme="majorEastAsia" w:eastAsiaTheme="majorEastAsia" w:hAnsiTheme="majorEastAsia" w:cs="ＭＳ ゴシック" w:hint="eastAsia"/>
          <w:sz w:val="22"/>
          <w:szCs w:val="22"/>
        </w:rPr>
        <w:t>この場合には、あらかじめ、備考欄に、次の事項を記載してください。</w:t>
      </w:r>
    </w:p>
    <w:p w14:paraId="44F9CC87" w14:textId="44A39955" w:rsidR="00F6798E" w:rsidRPr="007C39CE" w:rsidRDefault="00F6798E" w:rsidP="00F6798E">
      <w:pPr>
        <w:pStyle w:val="af0"/>
        <w:adjustRightInd/>
        <w:spacing w:line="242" w:lineRule="exact"/>
        <w:ind w:left="604" w:right="244" w:hanging="242"/>
        <w:rPr>
          <w:rFonts w:asciiTheme="majorEastAsia" w:eastAsiaTheme="majorEastAsia" w:hAnsiTheme="majorEastAsia" w:cs="Times New Roman"/>
        </w:rPr>
      </w:pPr>
      <w:r w:rsidRPr="007C39CE">
        <w:rPr>
          <w:rFonts w:asciiTheme="majorEastAsia" w:eastAsiaTheme="majorEastAsia" w:hAnsiTheme="majorEastAsia" w:cs="ＭＳ ゴシック" w:hint="eastAsia"/>
          <w:sz w:val="22"/>
          <w:szCs w:val="22"/>
        </w:rPr>
        <w:t>①</w:t>
      </w:r>
      <w:r w:rsidRPr="007C39CE">
        <w:rPr>
          <w:rFonts w:asciiTheme="majorEastAsia" w:eastAsiaTheme="majorEastAsia" w:hAnsiTheme="majorEastAsia" w:cs="ＭＳ ゴシック"/>
        </w:rPr>
        <w:t xml:space="preserve">  </w:t>
      </w:r>
      <w:r w:rsidRPr="007C39CE">
        <w:rPr>
          <w:rFonts w:asciiTheme="majorEastAsia" w:eastAsiaTheme="majorEastAsia" w:hAnsiTheme="majorEastAsia" w:cs="ＭＳ ゴシック" w:hint="eastAsia"/>
          <w:sz w:val="22"/>
          <w:szCs w:val="22"/>
        </w:rPr>
        <w:t>高年齢離職予定</w:t>
      </w:r>
      <w:r w:rsidR="007C39CE" w:rsidRPr="007C39CE">
        <w:rPr>
          <w:rFonts w:asciiTheme="majorEastAsia" w:eastAsiaTheme="majorEastAsia" w:hAnsiTheme="majorEastAsia" w:cs="ＭＳ ゴシック" w:hint="eastAsia"/>
          <w:sz w:val="22"/>
          <w:szCs w:val="22"/>
        </w:rPr>
        <w:t>者（定年又は継続雇用の終了により離職が予定されている者を含む45歳以上</w:t>
      </w:r>
      <w:r w:rsidR="008068C6" w:rsidRPr="00541B23">
        <w:rPr>
          <w:rFonts w:asciiTheme="majorEastAsia" w:eastAsiaTheme="majorEastAsia" w:hAnsiTheme="majorEastAsia" w:cs="ＭＳ ゴシック" w:hint="eastAsia"/>
          <w:color w:val="auto"/>
          <w:sz w:val="22"/>
          <w:szCs w:val="22"/>
        </w:rPr>
        <w:t>70</w:t>
      </w:r>
      <w:r w:rsidRPr="007C39CE">
        <w:rPr>
          <w:rFonts w:asciiTheme="majorEastAsia" w:eastAsiaTheme="majorEastAsia" w:hAnsiTheme="majorEastAsia" w:cs="ＭＳ ゴシック" w:hint="eastAsia"/>
          <w:sz w:val="22"/>
          <w:szCs w:val="22"/>
        </w:rPr>
        <w:t>歳未満の者）の数</w:t>
      </w:r>
    </w:p>
    <w:p w14:paraId="3E28244B" w14:textId="77777777" w:rsidR="00F6798E" w:rsidRPr="007C39CE" w:rsidRDefault="00F6798E" w:rsidP="00F6798E">
      <w:pPr>
        <w:pStyle w:val="af0"/>
        <w:adjustRightInd/>
        <w:spacing w:line="242" w:lineRule="exact"/>
        <w:ind w:left="604" w:right="244" w:hanging="242"/>
        <w:rPr>
          <w:rFonts w:asciiTheme="majorEastAsia" w:eastAsiaTheme="majorEastAsia" w:hAnsiTheme="majorEastAsia" w:cs="Times New Roman"/>
        </w:rPr>
      </w:pPr>
      <w:r w:rsidRPr="007C39CE">
        <w:rPr>
          <w:rFonts w:asciiTheme="majorEastAsia" w:eastAsiaTheme="majorEastAsia" w:hAnsiTheme="majorEastAsia" w:hint="eastAsia"/>
          <w:sz w:val="22"/>
          <w:szCs w:val="22"/>
        </w:rPr>
        <w:t>②</w:t>
      </w:r>
      <w:r w:rsidRPr="007C39CE">
        <w:rPr>
          <w:rFonts w:asciiTheme="majorEastAsia" w:eastAsiaTheme="majorEastAsia" w:hAnsiTheme="majorEastAsia" w:cs="ＭＳ ゴシック" w:hint="eastAsia"/>
          <w:sz w:val="22"/>
          <w:szCs w:val="22"/>
        </w:rPr>
        <w:t xml:space="preserve">　</w:t>
      </w:r>
      <w:r w:rsidR="007C39CE" w:rsidRPr="007C39CE">
        <w:rPr>
          <w:rFonts w:asciiTheme="majorEastAsia" w:eastAsiaTheme="majorEastAsia" w:hAnsiTheme="majorEastAsia" w:cs="ＭＳ ゴシック" w:hint="eastAsia"/>
          <w:sz w:val="22"/>
          <w:szCs w:val="22"/>
        </w:rPr>
        <w:t>本計画の再就職援助担当者と高齢法第17</w:t>
      </w:r>
      <w:r w:rsidRPr="007C39CE">
        <w:rPr>
          <w:rFonts w:asciiTheme="majorEastAsia" w:eastAsiaTheme="majorEastAsia" w:hAnsiTheme="majorEastAsia" w:cs="ＭＳ ゴシック" w:hint="eastAsia"/>
          <w:sz w:val="22"/>
          <w:szCs w:val="22"/>
        </w:rPr>
        <w:t>条第２項の規定に基づき選任した再就職援助担当者が異なる場合は、後者の役職及び氏名</w:t>
      </w:r>
    </w:p>
    <w:p w14:paraId="25053581" w14:textId="77777777" w:rsidR="00F6798E" w:rsidRPr="00F6798E" w:rsidRDefault="00F6798E">
      <w:pPr>
        <w:ind w:left="735" w:hanging="735"/>
      </w:pPr>
    </w:p>
    <w:sectPr w:rsidR="00F6798E" w:rsidRPr="00F6798E" w:rsidSect="005F2A3E">
      <w:footerReference w:type="even" r:id="rId7"/>
      <w:pgSz w:w="11906" w:h="16838" w:code="9"/>
      <w:pgMar w:top="1191" w:right="907" w:bottom="1191" w:left="90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09467" w14:textId="77777777" w:rsidR="00876F42" w:rsidRDefault="00876F42">
      <w:r>
        <w:separator/>
      </w:r>
    </w:p>
  </w:endnote>
  <w:endnote w:type="continuationSeparator" w:id="0">
    <w:p w14:paraId="272A5089" w14:textId="77777777" w:rsidR="00876F42" w:rsidRDefault="0087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27E5" w14:textId="039C7D99" w:rsidR="007865F1" w:rsidRDefault="007865F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77C1F">
      <w:rPr>
        <w:rStyle w:val="a5"/>
        <w:noProof/>
      </w:rPr>
      <w:t>1</w:t>
    </w:r>
    <w:r>
      <w:rPr>
        <w:rStyle w:val="a5"/>
      </w:rPr>
      <w:fldChar w:fldCharType="end"/>
    </w:r>
  </w:p>
  <w:p w14:paraId="51A828FF" w14:textId="77777777" w:rsidR="007865F1" w:rsidRDefault="007865F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4BBF" w14:textId="77777777" w:rsidR="00876F42" w:rsidRDefault="00876F42">
      <w:r>
        <w:separator/>
      </w:r>
    </w:p>
  </w:footnote>
  <w:footnote w:type="continuationSeparator" w:id="0">
    <w:p w14:paraId="1B09E264" w14:textId="77777777" w:rsidR="00876F42" w:rsidRDefault="00876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F1"/>
    <w:rsid w:val="00017B3F"/>
    <w:rsid w:val="000571FA"/>
    <w:rsid w:val="00077282"/>
    <w:rsid w:val="000A50B0"/>
    <w:rsid w:val="001124B3"/>
    <w:rsid w:val="00130540"/>
    <w:rsid w:val="001C6A7E"/>
    <w:rsid w:val="001E2A82"/>
    <w:rsid w:val="001F0351"/>
    <w:rsid w:val="0021373F"/>
    <w:rsid w:val="00235D4F"/>
    <w:rsid w:val="002A624A"/>
    <w:rsid w:val="002F6568"/>
    <w:rsid w:val="00301A00"/>
    <w:rsid w:val="003750F0"/>
    <w:rsid w:val="003834DC"/>
    <w:rsid w:val="003D4C3D"/>
    <w:rsid w:val="004667C9"/>
    <w:rsid w:val="004D3A28"/>
    <w:rsid w:val="004D4AC5"/>
    <w:rsid w:val="00541B23"/>
    <w:rsid w:val="00565B66"/>
    <w:rsid w:val="00597D30"/>
    <w:rsid w:val="005A3F8C"/>
    <w:rsid w:val="005F2A3E"/>
    <w:rsid w:val="00646390"/>
    <w:rsid w:val="0065492A"/>
    <w:rsid w:val="006B0386"/>
    <w:rsid w:val="00706209"/>
    <w:rsid w:val="00713446"/>
    <w:rsid w:val="00741E0A"/>
    <w:rsid w:val="007810AF"/>
    <w:rsid w:val="007865F1"/>
    <w:rsid w:val="007C39CE"/>
    <w:rsid w:val="007E7B4F"/>
    <w:rsid w:val="008068C6"/>
    <w:rsid w:val="00811525"/>
    <w:rsid w:val="0085233C"/>
    <w:rsid w:val="00852ED1"/>
    <w:rsid w:val="00861FD4"/>
    <w:rsid w:val="00873C8E"/>
    <w:rsid w:val="00876F42"/>
    <w:rsid w:val="00877C1F"/>
    <w:rsid w:val="008E6099"/>
    <w:rsid w:val="00945AED"/>
    <w:rsid w:val="009C7811"/>
    <w:rsid w:val="00A17E71"/>
    <w:rsid w:val="00A3178E"/>
    <w:rsid w:val="00A60AF9"/>
    <w:rsid w:val="00BB0E5A"/>
    <w:rsid w:val="00C50228"/>
    <w:rsid w:val="00D05524"/>
    <w:rsid w:val="00D95F49"/>
    <w:rsid w:val="00DA2EB6"/>
    <w:rsid w:val="00DB5B73"/>
    <w:rsid w:val="00E04329"/>
    <w:rsid w:val="00E81AB9"/>
    <w:rsid w:val="00EE159A"/>
    <w:rsid w:val="00F436DB"/>
    <w:rsid w:val="00F57B47"/>
    <w:rsid w:val="00F6798E"/>
    <w:rsid w:val="00F764AE"/>
    <w:rsid w:val="00FC7DFF"/>
    <w:rsid w:val="00FF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AC6267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semiHidden/>
    <w:unhideWhenUsed/>
    <w:rsid w:val="00130540"/>
    <w:rPr>
      <w:rFonts w:asciiTheme="majorHAnsi" w:eastAsiaTheme="majorEastAsia" w:hAnsiTheme="majorHAnsi"/>
      <w:sz w:val="18"/>
      <w:szCs w:val="18"/>
    </w:rPr>
  </w:style>
  <w:style w:type="character" w:customStyle="1" w:styleId="af">
    <w:name w:val="吹き出し (文字)"/>
    <w:basedOn w:val="a0"/>
    <w:link w:val="ae"/>
    <w:uiPriority w:val="99"/>
    <w:semiHidden/>
    <w:locked/>
    <w:rsid w:val="00130540"/>
    <w:rPr>
      <w:rFonts w:asciiTheme="majorHAnsi" w:eastAsiaTheme="majorEastAsia" w:hAnsiTheme="majorHAnsi" w:cs="Times New Roman"/>
      <w:kern w:val="2"/>
      <w:sz w:val="18"/>
      <w:szCs w:val="18"/>
    </w:rPr>
  </w:style>
  <w:style w:type="paragraph" w:customStyle="1" w:styleId="af0">
    <w:name w:val="標準(太郎文書スタイル)"/>
    <w:uiPriority w:val="99"/>
    <w:rsid w:val="00F6798E"/>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annotation reference"/>
    <w:basedOn w:val="a0"/>
    <w:uiPriority w:val="99"/>
    <w:semiHidden/>
    <w:unhideWhenUsed/>
    <w:rsid w:val="00597D30"/>
    <w:rPr>
      <w:sz w:val="18"/>
      <w:szCs w:val="18"/>
    </w:rPr>
  </w:style>
  <w:style w:type="paragraph" w:styleId="af2">
    <w:name w:val="annotation text"/>
    <w:basedOn w:val="a"/>
    <w:link w:val="af3"/>
    <w:uiPriority w:val="99"/>
    <w:semiHidden/>
    <w:unhideWhenUsed/>
    <w:rsid w:val="00597D30"/>
    <w:pPr>
      <w:jc w:val="left"/>
    </w:pPr>
  </w:style>
  <w:style w:type="character" w:customStyle="1" w:styleId="af3">
    <w:name w:val="コメント文字列 (文字)"/>
    <w:basedOn w:val="a0"/>
    <w:link w:val="af2"/>
    <w:uiPriority w:val="99"/>
    <w:semiHidden/>
    <w:rsid w:val="00597D30"/>
    <w:rPr>
      <w:rFonts w:ascii="ＭＳ 明朝"/>
      <w:kern w:val="2"/>
      <w:sz w:val="21"/>
      <w:szCs w:val="24"/>
    </w:rPr>
  </w:style>
  <w:style w:type="paragraph" w:styleId="af4">
    <w:name w:val="annotation subject"/>
    <w:basedOn w:val="af2"/>
    <w:next w:val="af2"/>
    <w:link w:val="af5"/>
    <w:uiPriority w:val="99"/>
    <w:semiHidden/>
    <w:unhideWhenUsed/>
    <w:rsid w:val="00597D30"/>
    <w:rPr>
      <w:b/>
      <w:bCs/>
    </w:rPr>
  </w:style>
  <w:style w:type="character" w:customStyle="1" w:styleId="af5">
    <w:name w:val="コメント内容 (文字)"/>
    <w:basedOn w:val="af3"/>
    <w:link w:val="af4"/>
    <w:uiPriority w:val="99"/>
    <w:semiHidden/>
    <w:rsid w:val="00597D30"/>
    <w:rPr>
      <w:rFonts w:ascii="ＭＳ 明朝"/>
      <w:b/>
      <w:bCs/>
      <w:kern w:val="2"/>
      <w:sz w:val="21"/>
      <w:szCs w:val="24"/>
    </w:rPr>
  </w:style>
  <w:style w:type="paragraph" w:styleId="af6">
    <w:name w:val="Revision"/>
    <w:hidden/>
    <w:uiPriority w:val="99"/>
    <w:semiHidden/>
    <w:rsid w:val="00597D3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4895-D0FD-4859-BE47-10110509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2168</Words>
  <Characters>445</Characters>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2023-12-11T04:02:00Z</dcterms:created>
  <dcterms:modified xsi:type="dcterms:W3CDTF">2024-03-29T08:54:00Z</dcterms:modified>
</cp:coreProperties>
</file>