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DD424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R2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</w:p>
    <w:p w:rsidR="009941D4" w:rsidRDefault="00216D1C" w:rsidP="009941D4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3E0DF5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の対象労働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AF7ECD" w:rsidRDefault="00291064" w:rsidP="009941D4">
      <w:pPr>
        <w:overflowPunct w:val="0"/>
        <w:ind w:firstLineChars="100" w:firstLine="233"/>
        <w:jc w:val="lef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29106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計画申請日</w:t>
      </w:r>
      <w:r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の１年前の日から計画開始日の前日までの期間において、</w:t>
      </w:r>
      <w:r w:rsidR="009941D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雇用保険被保険者として直接雇用して</w:t>
      </w:r>
      <w:r w:rsidR="00B86D30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いた</w:t>
      </w:r>
      <w:r w:rsidR="009941D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者は</w:t>
      </w:r>
      <w:r w:rsidR="009941D4" w:rsidRPr="007B1F85">
        <w:rPr>
          <w:rFonts w:ascii="ＭＳ 明朝" w:hAnsi="ＭＳ 明朝" w:cs="HG丸ｺﾞｼｯｸM-PRO" w:hint="eastAsia"/>
          <w:b/>
          <w:color w:val="000000"/>
          <w:spacing w:val="4"/>
          <w:kern w:val="0"/>
          <w:sz w:val="22"/>
          <w:u w:val="single"/>
        </w:rPr>
        <w:t>対象労働者に含まれません</w:t>
      </w:r>
      <w:r w:rsidR="009941D4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。</w:t>
      </w:r>
    </w:p>
    <w:p w:rsidR="00AF7ECD" w:rsidRPr="00F25AB2" w:rsidRDefault="00AF7ECD" w:rsidP="00291064">
      <w:pPr>
        <w:overflowPunct w:val="0"/>
        <w:spacing w:line="220" w:lineRule="exact"/>
        <w:ind w:right="932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D4704D" w:rsidRPr="00F25AB2" w:rsidTr="003E0DF5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1A1053" w:rsidRDefault="00D4704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  <w:bookmarkStart w:id="0" w:name="_GoBack"/>
            <w:bookmarkEnd w:id="0"/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1A1053" w:rsidRDefault="00D4704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D4704D" w:rsidRPr="00F25AB2" w:rsidTr="003E0DF5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1A1053" w:rsidRDefault="00D4704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1A1053" w:rsidRDefault="00D4704D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D4704D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1A1053" w:rsidRDefault="00D4704D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1A1053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795B8D">
        <w:trPr>
          <w:cantSplit/>
          <w:trHeight w:val="708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Default="00D4704D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1A1053" w:rsidRDefault="00D4704D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795B8D">
        <w:trPr>
          <w:cantSplit/>
          <w:trHeight w:val="694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4704D" w:rsidRPr="006913B9" w:rsidRDefault="00D4704D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</w:t>
            </w:r>
            <w:r w:rsidR="00D4704D" w:rsidRPr="00FD7349">
              <w:rPr>
                <w:rFonts w:ascii="ＭＳ 明朝" w:hAnsi="ＭＳ 明朝" w:cs="HGS教科書体" w:hint="eastAsia"/>
                <w:kern w:val="0"/>
                <w:szCs w:val="21"/>
              </w:rPr>
              <w:t>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Default="00D4704D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D4704D" w:rsidRPr="00F25AB2" w:rsidTr="006913B9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1A1053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1A1053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C21F42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E0DF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E0DF5"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jc w:val="left"/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C21F42">
        <w:trPr>
          <w:cantSplit/>
          <w:trHeight w:val="710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4704D" w:rsidRPr="00F25AB2" w:rsidRDefault="00D4704D" w:rsidP="003E0DF5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3E0DF5">
            <w:pPr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</w:t>
            </w:r>
            <w:r w:rsidR="00D4704D" w:rsidRPr="00FD7349">
              <w:rPr>
                <w:rFonts w:ascii="ＭＳ 明朝" w:hAnsi="ＭＳ 明朝" w:cs="HGS教科書体" w:hint="eastAsia"/>
                <w:kern w:val="0"/>
                <w:szCs w:val="21"/>
              </w:rPr>
              <w:t>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6913B9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506BB2">
        <w:trPr>
          <w:cantSplit/>
          <w:trHeight w:val="648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506BB2">
        <w:trPr>
          <w:cantSplit/>
          <w:trHeight w:val="700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6913B9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CC1E25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CC1E25">
        <w:trPr>
          <w:cantSplit/>
          <w:trHeight w:val="765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4704D" w:rsidRPr="00FD7349" w:rsidRDefault="00F43429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856005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lastRenderedPageBreak/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856005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856005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856005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F43429">
        <w:trPr>
          <w:cantSplit/>
          <w:trHeight w:val="69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F43429">
        <w:trPr>
          <w:cantSplit/>
          <w:trHeight w:val="74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F43429">
        <w:trPr>
          <w:cantSplit/>
          <w:trHeight w:val="640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8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trHeight w:val="5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  <w:tr w:rsidR="00D4704D" w:rsidRPr="00F25AB2" w:rsidTr="0037127A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1A1053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③雇い入れ日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1A1053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ind w:firstLineChars="100" w:firstLine="22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　　年　　月　　日付</w:t>
            </w:r>
          </w:p>
        </w:tc>
      </w:tr>
      <w:tr w:rsidR="00D4704D" w:rsidRPr="00F25AB2" w:rsidTr="0037127A">
        <w:trPr>
          <w:cantSplit/>
          <w:trHeight w:val="795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D4704D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④雇用形態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□週の所定労働時間が30時間以上　　</w:t>
            </w:r>
          </w:p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  <w:r w:rsidRPr="00FD7349">
              <w:rPr>
                <w:rFonts w:ascii="ＭＳ 明朝" w:hAnsi="ＭＳ 明朝" w:hint="eastAsia"/>
                <w:spacing w:val="6"/>
                <w:kern w:val="0"/>
                <w:szCs w:val="21"/>
              </w:rPr>
              <w:t>□短時間労働者（週の所定労働時間20時間以上30時間未満）</w:t>
            </w:r>
          </w:p>
        </w:tc>
      </w:tr>
      <w:tr w:rsidR="00D4704D" w:rsidRPr="00F25AB2" w:rsidTr="00F43429">
        <w:trPr>
          <w:cantSplit/>
          <w:trHeight w:val="704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4704D" w:rsidRPr="00F25AB2" w:rsidRDefault="00D4704D" w:rsidP="0037127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704D" w:rsidRPr="00FD7349" w:rsidRDefault="00F43429" w:rsidP="0037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kern w:val="0"/>
                <w:szCs w:val="21"/>
              </w:rPr>
            </w:pPr>
            <w:r w:rsidRPr="00FD7349">
              <w:rPr>
                <w:rFonts w:ascii="ＭＳ 明朝" w:hAnsi="ＭＳ 明朝" w:cs="HGS教科書体" w:hint="eastAsia"/>
                <w:kern w:val="0"/>
                <w:szCs w:val="21"/>
              </w:rPr>
              <w:t>⑤勤務先事業所名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4704D" w:rsidRPr="00FD7349" w:rsidRDefault="00D4704D" w:rsidP="003E0D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spacing w:val="6"/>
                <w:kern w:val="0"/>
                <w:szCs w:val="21"/>
              </w:rPr>
            </w:pPr>
          </w:p>
        </w:tc>
      </w:tr>
    </w:tbl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430929" w:rsidRDefault="00E32E7D" w:rsidP="005978B7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430929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雇用管理改善計画開</w:t>
      </w:r>
      <w:r w:rsidR="005978B7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始日から起算して６か月が経過する日までの期間に雇い入れた対象労働者を</w:t>
      </w:r>
      <w:r w:rsidR="00430929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、</w:t>
      </w:r>
      <w:r w:rsidR="005978B7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左欄に通し番号を記載し、①から④までを記載してください。ただし、</w:t>
      </w:r>
      <w:r w:rsidR="00430929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計画時に認定された対象労働者の人数を上限に記載してください。</w:t>
      </w:r>
    </w:p>
    <w:p w:rsidR="00F43429" w:rsidRPr="00430929" w:rsidRDefault="00F43429" w:rsidP="005978B7">
      <w:pPr>
        <w:overflowPunct w:val="0"/>
        <w:ind w:left="205" w:hangingChars="100" w:hanging="205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２　⑤には実際配属された事業所名を記載下さい。</w:t>
      </w:r>
    </w:p>
    <w:sectPr w:rsidR="00F43429" w:rsidRPr="00430929" w:rsidSect="006913B9">
      <w:pgSz w:w="11906" w:h="16838" w:code="9"/>
      <w:pgMar w:top="907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A45" w:rsidRDefault="007D2A45">
      <w:r>
        <w:separator/>
      </w:r>
    </w:p>
  </w:endnote>
  <w:endnote w:type="continuationSeparator" w:id="0">
    <w:p w:rsidR="007D2A45" w:rsidRDefault="007D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A45" w:rsidRDefault="007D2A45">
      <w:r>
        <w:separator/>
      </w:r>
    </w:p>
  </w:footnote>
  <w:footnote w:type="continuationSeparator" w:id="0">
    <w:p w:rsidR="007D2A45" w:rsidRDefault="007D2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1F5966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1064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0DF5"/>
    <w:rsid w:val="003E45F9"/>
    <w:rsid w:val="0041278E"/>
    <w:rsid w:val="00417135"/>
    <w:rsid w:val="00430929"/>
    <w:rsid w:val="00452967"/>
    <w:rsid w:val="0047494B"/>
    <w:rsid w:val="00483D14"/>
    <w:rsid w:val="0048726B"/>
    <w:rsid w:val="004953D0"/>
    <w:rsid w:val="004A0AE9"/>
    <w:rsid w:val="004A1DB2"/>
    <w:rsid w:val="004B48B0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978B7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66C7F"/>
    <w:rsid w:val="006913B9"/>
    <w:rsid w:val="006E0972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B1F85"/>
    <w:rsid w:val="007C08D8"/>
    <w:rsid w:val="007D2A45"/>
    <w:rsid w:val="007E1425"/>
    <w:rsid w:val="00805EAA"/>
    <w:rsid w:val="00807FFD"/>
    <w:rsid w:val="00815A41"/>
    <w:rsid w:val="0082443C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084A"/>
    <w:rsid w:val="00947A33"/>
    <w:rsid w:val="009508D6"/>
    <w:rsid w:val="00962D4D"/>
    <w:rsid w:val="0097689D"/>
    <w:rsid w:val="00992C34"/>
    <w:rsid w:val="009941D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86D30"/>
    <w:rsid w:val="00B90B7E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4704D"/>
    <w:rsid w:val="00D722A8"/>
    <w:rsid w:val="00D827CF"/>
    <w:rsid w:val="00D95E22"/>
    <w:rsid w:val="00DA05DA"/>
    <w:rsid w:val="00DC46B5"/>
    <w:rsid w:val="00DD424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F15413"/>
    <w:rsid w:val="00F249C7"/>
    <w:rsid w:val="00F25AB2"/>
    <w:rsid w:val="00F43429"/>
    <w:rsid w:val="00F45EC2"/>
    <w:rsid w:val="00F51BA0"/>
    <w:rsid w:val="00F55CB8"/>
    <w:rsid w:val="00F72C0A"/>
    <w:rsid w:val="00F80419"/>
    <w:rsid w:val="00FA1D16"/>
    <w:rsid w:val="00FA6B1D"/>
    <w:rsid w:val="00FD7349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711EE22-DECC-413A-AC92-76DB0819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1286E-C4B8-4385-9F01-BBD8364EABD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2113255-c046-408a-8e5f-3a362af068fb"/>
    <ds:schemaRef ds:uri="http://www.w3.org/XML/1998/namespace"/>
    <ds:schemaRef ds:uri="8B97BE19-CDDD-400E-817A-CFDD13F7EC12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31A4BA-C52F-416C-B961-EAD1B7E5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2017-03-13T01:55:00Z</cp:lastPrinted>
  <dcterms:created xsi:type="dcterms:W3CDTF">2017-03-14T06:00:00Z</dcterms:created>
  <dcterms:modified xsi:type="dcterms:W3CDTF">2020-03-21T13:26:00Z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